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C6F" w:rsidRPr="003A3EB8" w:rsidRDefault="00FF1C57" w:rsidP="00B211BE">
      <w:pPr>
        <w:jc w:val="center"/>
        <w:rPr>
          <w:rFonts w:cs="Times New Roman"/>
          <w:b/>
          <w:sz w:val="28"/>
          <w:szCs w:val="28"/>
          <w:lang w:val="en-US"/>
        </w:rPr>
      </w:pPr>
      <w:bookmarkStart w:id="0" w:name="_GoBack"/>
      <w:proofErr w:type="spellStart"/>
      <w:r w:rsidRPr="003A3EB8">
        <w:rPr>
          <w:rFonts w:cs="Times New Roman"/>
          <w:b/>
          <w:sz w:val="28"/>
          <w:szCs w:val="28"/>
        </w:rPr>
        <w:t>Cистема</w:t>
      </w:r>
      <w:proofErr w:type="spellEnd"/>
      <w:r w:rsidRPr="003A3EB8">
        <w:rPr>
          <w:rFonts w:cs="Times New Roman"/>
          <w:b/>
          <w:sz w:val="28"/>
          <w:szCs w:val="28"/>
        </w:rPr>
        <w:t xml:space="preserve"> очистки </w:t>
      </w:r>
      <w:proofErr w:type="spellStart"/>
      <w:r w:rsidR="0003212A" w:rsidRPr="003A3EB8">
        <w:rPr>
          <w:rFonts w:cs="Times New Roman"/>
          <w:b/>
          <w:color w:val="4F81BD" w:themeColor="accent1"/>
          <w:sz w:val="28"/>
          <w:szCs w:val="28"/>
        </w:rPr>
        <w:t>ГидроBase</w:t>
      </w:r>
      <w:proofErr w:type="spellEnd"/>
      <w:r w:rsidR="003A3EB8" w:rsidRPr="003A3EB8">
        <w:rPr>
          <w:rFonts w:cs="Times New Roman"/>
          <w:b/>
          <w:color w:val="92D050"/>
          <w:sz w:val="28"/>
          <w:szCs w:val="28"/>
        </w:rPr>
        <w:t xml:space="preserve"> </w:t>
      </w:r>
      <w:proofErr w:type="spellStart"/>
      <w:r w:rsidR="003A3EB8" w:rsidRPr="003A3EB8">
        <w:rPr>
          <w:rFonts w:cs="Times New Roman"/>
          <w:b/>
          <w:color w:val="92D050"/>
          <w:sz w:val="28"/>
          <w:szCs w:val="28"/>
        </w:rPr>
        <w:t>Com</w:t>
      </w:r>
      <w:proofErr w:type="spellEnd"/>
      <w:r w:rsidR="003A3EB8" w:rsidRPr="003A3EB8">
        <w:rPr>
          <w:rFonts w:cs="Times New Roman"/>
          <w:b/>
          <w:color w:val="92D050"/>
          <w:sz w:val="28"/>
          <w:szCs w:val="28"/>
          <w:lang w:val="en-US"/>
        </w:rPr>
        <w:t>bi</w:t>
      </w:r>
    </w:p>
    <w:bookmarkEnd w:id="0"/>
    <w:p w:rsidR="002A7C6F" w:rsidRPr="003A3EB8" w:rsidRDefault="002A7C6F" w:rsidP="00FF1C57">
      <w:pPr>
        <w:jc w:val="center"/>
        <w:rPr>
          <w:rFonts w:ascii="Times New Roman" w:hAnsi="Times New Roman" w:cs="Times New Roman"/>
          <w:b/>
        </w:rPr>
      </w:pPr>
      <w:r w:rsidRPr="003A3EB8">
        <w:rPr>
          <w:rFonts w:ascii="Times New Roman" w:hAnsi="Times New Roman" w:cs="Times New Roman"/>
          <w:b/>
        </w:rPr>
        <w:t>Структурная схема водоочистки:</w:t>
      </w:r>
    </w:p>
    <w:p w:rsidR="002A7C6F" w:rsidRPr="003A3EB8" w:rsidRDefault="003A3EB8" w:rsidP="002A7C6F">
      <w:pPr>
        <w:ind w:left="-851"/>
        <w:jc w:val="center"/>
        <w:rPr>
          <w:rFonts w:ascii="Times New Roman" w:hAnsi="Times New Roman" w:cs="Times New Roman"/>
          <w:b/>
        </w:rPr>
      </w:pPr>
      <w:r w:rsidRPr="003A3EB8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40425" cy="4101722"/>
            <wp:effectExtent l="0" t="0" r="3175" b="0"/>
            <wp:docPr id="1" name="Рисунок 1" descr="C:\Users\Семья\Desktop\СИСТЕМЫ НА САЙТ\Очистка воды от железа с умягчением\Обезжелезивание с умягчение ГидроBase Combi\ГидроBase Com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ья\Desktop\СИСТЕМЫ НА САЙТ\Очистка воды от железа с умягчением\Обезжелезивание с умягчение ГидроBase Combi\ГидроBase Comb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C57" w:rsidRPr="003A3EB8" w:rsidRDefault="00FF1C57" w:rsidP="00FF1C57">
      <w:pPr>
        <w:jc w:val="center"/>
        <w:rPr>
          <w:rFonts w:ascii="Times New Roman" w:hAnsi="Times New Roman" w:cs="Times New Roman"/>
          <w:b/>
        </w:rPr>
      </w:pPr>
    </w:p>
    <w:p w:rsidR="002A7C6F" w:rsidRPr="003A3EB8" w:rsidRDefault="002A7C6F" w:rsidP="003A3EB8">
      <w:pPr>
        <w:jc w:val="center"/>
        <w:rPr>
          <w:rFonts w:ascii="Times New Roman" w:hAnsi="Times New Roman" w:cs="Times New Roman"/>
          <w:b/>
        </w:rPr>
      </w:pPr>
      <w:r w:rsidRPr="003A3EB8">
        <w:rPr>
          <w:rFonts w:ascii="Times New Roman" w:hAnsi="Times New Roman" w:cs="Times New Roman"/>
          <w:b/>
        </w:rPr>
        <w:t>КРАТКОЕ ОПИСАНИЕ СИСТЕМЫ:</w:t>
      </w:r>
    </w:p>
    <w:p w:rsidR="00460F9F" w:rsidRPr="003A3EB8" w:rsidRDefault="003A3EB8" w:rsidP="002A7C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3A3EB8">
        <w:rPr>
          <w:rFonts w:ascii="Times New Roman" w:hAnsi="Times New Roman" w:cs="Times New Roman"/>
          <w:b/>
        </w:rPr>
        <w:t>1</w:t>
      </w:r>
      <w:r w:rsidR="002A7C6F" w:rsidRPr="003A3EB8">
        <w:rPr>
          <w:rFonts w:ascii="Times New Roman" w:hAnsi="Times New Roman" w:cs="Times New Roman"/>
          <w:b/>
        </w:rPr>
        <w:t xml:space="preserve">. </w:t>
      </w:r>
      <w:proofErr w:type="spellStart"/>
      <w:r w:rsidR="00197E41" w:rsidRPr="003A3EB8">
        <w:rPr>
          <w:rFonts w:ascii="Times New Roman" w:hAnsi="Times New Roman" w:cs="Times New Roman"/>
          <w:b/>
        </w:rPr>
        <w:t>Б</w:t>
      </w:r>
      <w:r w:rsidR="00460F9F" w:rsidRPr="003A3EB8">
        <w:rPr>
          <w:rFonts w:ascii="Times New Roman" w:hAnsi="Times New Roman" w:cs="Times New Roman"/>
          <w:b/>
        </w:rPr>
        <w:t>езреагентное</w:t>
      </w:r>
      <w:proofErr w:type="spellEnd"/>
      <w:r w:rsidR="00460F9F" w:rsidRPr="003A3EB8">
        <w:rPr>
          <w:rFonts w:ascii="Times New Roman" w:hAnsi="Times New Roman" w:cs="Times New Roman"/>
          <w:b/>
        </w:rPr>
        <w:t xml:space="preserve"> обезжелезивание </w:t>
      </w:r>
    </w:p>
    <w:p w:rsidR="002A7C6F" w:rsidRPr="003A3EB8" w:rsidRDefault="00855A35" w:rsidP="002A7C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3A3EB8">
        <w:rPr>
          <w:rFonts w:ascii="Times New Roman" w:hAnsi="Times New Roman" w:cs="Times New Roman"/>
        </w:rPr>
        <w:t xml:space="preserve">Автоматическая </w:t>
      </w:r>
      <w:r w:rsidR="002A7C6F" w:rsidRPr="003A3EB8">
        <w:rPr>
          <w:rFonts w:ascii="Times New Roman" w:hAnsi="Times New Roman" w:cs="Times New Roman"/>
        </w:rPr>
        <w:t>система обезжелезивания воды предназначена для удаления из воды растворённого, осадочного железа (</w:t>
      </w:r>
      <w:proofErr w:type="spellStart"/>
      <w:r w:rsidR="002A7C6F" w:rsidRPr="003A3EB8">
        <w:rPr>
          <w:rFonts w:ascii="Times New Roman" w:hAnsi="Times New Roman" w:cs="Times New Roman"/>
        </w:rPr>
        <w:t>Fe</w:t>
      </w:r>
      <w:proofErr w:type="spellEnd"/>
      <w:r w:rsidR="002A7C6F" w:rsidRPr="003A3EB8">
        <w:rPr>
          <w:rFonts w:ascii="Times New Roman" w:hAnsi="Times New Roman" w:cs="Times New Roman"/>
        </w:rPr>
        <w:t>+), марганца (</w:t>
      </w:r>
      <w:proofErr w:type="spellStart"/>
      <w:r w:rsidR="002A7C6F" w:rsidRPr="003A3EB8">
        <w:rPr>
          <w:rFonts w:ascii="Times New Roman" w:hAnsi="Times New Roman" w:cs="Times New Roman"/>
        </w:rPr>
        <w:t>Mn</w:t>
      </w:r>
      <w:proofErr w:type="spellEnd"/>
      <w:r w:rsidR="002A7C6F" w:rsidRPr="003A3EB8">
        <w:rPr>
          <w:rFonts w:ascii="Times New Roman" w:hAnsi="Times New Roman" w:cs="Times New Roman"/>
        </w:rPr>
        <w:t xml:space="preserve">), повышенной мутности и других взвешенных частиц, так же улучшает органолептические качества исходной воды. </w:t>
      </w:r>
    </w:p>
    <w:p w:rsidR="00460F9F" w:rsidRPr="003A3EB8" w:rsidRDefault="002A7C6F" w:rsidP="002A7C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3A3EB8">
        <w:rPr>
          <w:rFonts w:ascii="Times New Roman" w:hAnsi="Times New Roman" w:cs="Times New Roman"/>
          <w:b/>
        </w:rPr>
        <w:t>Фильтр обезжелезивания укомплектован</w:t>
      </w:r>
      <w:r w:rsidR="00460F9F" w:rsidRPr="003A3EB8">
        <w:rPr>
          <w:rFonts w:ascii="Times New Roman" w:hAnsi="Times New Roman" w:cs="Times New Roman"/>
          <w:b/>
        </w:rPr>
        <w:t>:</w:t>
      </w:r>
    </w:p>
    <w:p w:rsidR="002A7C6F" w:rsidRPr="003A3EB8" w:rsidRDefault="002A7C6F" w:rsidP="00460F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3A3EB8">
        <w:rPr>
          <w:rFonts w:ascii="Times New Roman" w:hAnsi="Times New Roman" w:cs="Times New Roman"/>
          <w:b/>
        </w:rPr>
        <w:t xml:space="preserve"> </w:t>
      </w:r>
      <w:r w:rsidR="00460F9F" w:rsidRPr="003A3EB8">
        <w:rPr>
          <w:rFonts w:ascii="Times New Roman" w:hAnsi="Times New Roman" w:cs="Times New Roman"/>
          <w:b/>
        </w:rPr>
        <w:t xml:space="preserve"> - </w:t>
      </w:r>
      <w:r w:rsidR="00855A35" w:rsidRPr="003A3EB8">
        <w:rPr>
          <w:rFonts w:ascii="Times New Roman" w:hAnsi="Times New Roman" w:cs="Times New Roman"/>
          <w:b/>
        </w:rPr>
        <w:t xml:space="preserve">Автоматическим блоком управления </w:t>
      </w:r>
      <w:proofErr w:type="spellStart"/>
      <w:r w:rsidR="00855A35" w:rsidRPr="003A3EB8">
        <w:rPr>
          <w:rFonts w:ascii="Times New Roman" w:hAnsi="Times New Roman" w:cs="Times New Roman"/>
          <w:b/>
          <w:lang w:val="en-US"/>
        </w:rPr>
        <w:t>Runxin</w:t>
      </w:r>
      <w:proofErr w:type="spellEnd"/>
      <w:r w:rsidR="00855A35" w:rsidRPr="003A3EB8">
        <w:rPr>
          <w:rFonts w:ascii="Times New Roman" w:hAnsi="Times New Roman" w:cs="Times New Roman"/>
          <w:b/>
        </w:rPr>
        <w:t xml:space="preserve"> </w:t>
      </w:r>
      <w:r w:rsidR="00855A35" w:rsidRPr="003A3EB8">
        <w:rPr>
          <w:rFonts w:ascii="Times New Roman" w:hAnsi="Times New Roman" w:cs="Times New Roman"/>
          <w:b/>
          <w:lang w:val="en-US"/>
        </w:rPr>
        <w:t>TM</w:t>
      </w:r>
      <w:r w:rsidR="00855A35" w:rsidRPr="003A3EB8">
        <w:rPr>
          <w:rFonts w:ascii="Times New Roman" w:hAnsi="Times New Roman" w:cs="Times New Roman"/>
          <w:b/>
        </w:rPr>
        <w:t xml:space="preserve"> </w:t>
      </w:r>
      <w:r w:rsidR="00855A35" w:rsidRPr="003A3EB8">
        <w:rPr>
          <w:rFonts w:ascii="Times New Roman" w:hAnsi="Times New Roman" w:cs="Times New Roman"/>
          <w:b/>
          <w:lang w:val="en-US"/>
        </w:rPr>
        <w:t>F</w:t>
      </w:r>
      <w:r w:rsidR="00855A35" w:rsidRPr="003A3EB8">
        <w:rPr>
          <w:rFonts w:ascii="Times New Roman" w:hAnsi="Times New Roman" w:cs="Times New Roman"/>
          <w:b/>
        </w:rPr>
        <w:t xml:space="preserve"> 71 </w:t>
      </w:r>
      <w:r w:rsidR="00855A35" w:rsidRPr="003A3EB8">
        <w:rPr>
          <w:rFonts w:ascii="Times New Roman" w:hAnsi="Times New Roman" w:cs="Times New Roman"/>
          <w:b/>
          <w:lang w:val="en-US"/>
        </w:rPr>
        <w:t>P</w:t>
      </w:r>
      <w:r w:rsidR="00855A35" w:rsidRPr="003A3EB8">
        <w:rPr>
          <w:rFonts w:ascii="Times New Roman" w:hAnsi="Times New Roman" w:cs="Times New Roman"/>
          <w:b/>
        </w:rPr>
        <w:t>1</w:t>
      </w:r>
    </w:p>
    <w:p w:rsidR="00460F9F" w:rsidRPr="003A3EB8" w:rsidRDefault="00855A35" w:rsidP="00460F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3A3EB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9DC35AF" wp14:editId="10D3F895">
            <wp:extent cx="1158240" cy="1158240"/>
            <wp:effectExtent l="0" t="0" r="3810" b="3810"/>
            <wp:docPr id="6" name="Рисунок 6" descr="Клапан Runxin TM F71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апан Runxin TM F71P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A35" w:rsidRPr="003A3EB8" w:rsidRDefault="00855A35" w:rsidP="00855A3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3A3EB8">
        <w:rPr>
          <w:rFonts w:ascii="Times New Roman" w:hAnsi="Times New Roman" w:cs="Times New Roman"/>
        </w:rPr>
        <w:t xml:space="preserve">Автоматический клапан управления </w:t>
      </w:r>
      <w:proofErr w:type="spellStart"/>
      <w:r w:rsidRPr="003A3EB8">
        <w:rPr>
          <w:rFonts w:ascii="Times New Roman" w:hAnsi="Times New Roman" w:cs="Times New Roman"/>
        </w:rPr>
        <w:t>Runxin</w:t>
      </w:r>
      <w:proofErr w:type="spellEnd"/>
      <w:r w:rsidRPr="003A3EB8">
        <w:rPr>
          <w:rFonts w:ascii="Times New Roman" w:hAnsi="Times New Roman" w:cs="Times New Roman"/>
        </w:rPr>
        <w:t xml:space="preserve"> TM.F71P1 с электронным таймером предназначен для засыпных фильтров очистки воды. Применяется для управления процессом промывки фильтрующего материала в системах фильтрации и обезжелезивания воды.</w:t>
      </w:r>
    </w:p>
    <w:p w:rsidR="00855A35" w:rsidRPr="003A3EB8" w:rsidRDefault="00855A35" w:rsidP="00855A3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3A3EB8">
        <w:rPr>
          <w:rFonts w:ascii="Times New Roman" w:hAnsi="Times New Roman" w:cs="Times New Roman"/>
          <w:b/>
        </w:rPr>
        <w:lastRenderedPageBreak/>
        <w:t xml:space="preserve">Особенности </w:t>
      </w:r>
      <w:proofErr w:type="spellStart"/>
      <w:r w:rsidRPr="003A3EB8">
        <w:rPr>
          <w:rFonts w:ascii="Times New Roman" w:hAnsi="Times New Roman" w:cs="Times New Roman"/>
          <w:b/>
        </w:rPr>
        <w:t>Runxin</w:t>
      </w:r>
      <w:proofErr w:type="spellEnd"/>
      <w:r w:rsidRPr="003A3EB8">
        <w:rPr>
          <w:rFonts w:ascii="Times New Roman" w:hAnsi="Times New Roman" w:cs="Times New Roman"/>
          <w:b/>
        </w:rPr>
        <w:t xml:space="preserve"> ТМ.F71P1</w:t>
      </w:r>
    </w:p>
    <w:p w:rsidR="00855A35" w:rsidRPr="003A3EB8" w:rsidRDefault="00855A35" w:rsidP="00855A3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3A3EB8">
        <w:rPr>
          <w:rFonts w:ascii="Times New Roman" w:hAnsi="Times New Roman" w:cs="Times New Roman"/>
        </w:rPr>
        <w:t>Надежная дисковая конструкция клапана управления</w:t>
      </w:r>
    </w:p>
    <w:p w:rsidR="00855A35" w:rsidRPr="003A3EB8" w:rsidRDefault="00855A35" w:rsidP="00855A3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3A3EB8">
        <w:rPr>
          <w:rFonts w:ascii="Times New Roman" w:hAnsi="Times New Roman" w:cs="Times New Roman"/>
        </w:rPr>
        <w:t>Регулировка длительности и периодичности циклов: по дням и по часам.</w:t>
      </w:r>
    </w:p>
    <w:p w:rsidR="00855A35" w:rsidRPr="003A3EB8" w:rsidRDefault="00855A35" w:rsidP="00855A3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3A3EB8">
        <w:rPr>
          <w:rFonts w:ascii="Times New Roman" w:hAnsi="Times New Roman" w:cs="Times New Roman"/>
        </w:rPr>
        <w:t xml:space="preserve">Функция блокировки кнопок. </w:t>
      </w:r>
      <w:proofErr w:type="gramStart"/>
      <w:r w:rsidRPr="003A3EB8">
        <w:rPr>
          <w:rFonts w:ascii="Times New Roman" w:hAnsi="Times New Roman" w:cs="Times New Roman"/>
        </w:rPr>
        <w:t>В случает</w:t>
      </w:r>
      <w:proofErr w:type="gramEnd"/>
      <w:r w:rsidRPr="003A3EB8">
        <w:rPr>
          <w:rFonts w:ascii="Times New Roman" w:hAnsi="Times New Roman" w:cs="Times New Roman"/>
        </w:rPr>
        <w:t xml:space="preserve"> неиспользования в течение одной минуты, клавиатура блокируется автоматически. Для снятия блокировки достаточно нажать определенное сочетание клавиш.</w:t>
      </w:r>
    </w:p>
    <w:p w:rsidR="00855A35" w:rsidRPr="003A3EB8" w:rsidRDefault="00855A35" w:rsidP="00855A3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3A3EB8">
        <w:rPr>
          <w:rFonts w:ascii="Times New Roman" w:hAnsi="Times New Roman" w:cs="Times New Roman"/>
        </w:rPr>
        <w:t>Цветной LED-экран показывает режимы работы клапана управления</w:t>
      </w:r>
    </w:p>
    <w:p w:rsidR="00855A35" w:rsidRPr="003A3EB8" w:rsidRDefault="00855A35" w:rsidP="00855A3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3A3EB8">
        <w:rPr>
          <w:rFonts w:ascii="Times New Roman" w:hAnsi="Times New Roman" w:cs="Times New Roman"/>
        </w:rPr>
        <w:t xml:space="preserve">Возможность соединения выходного сигнала с повышающим насосом, </w:t>
      </w:r>
      <w:proofErr w:type="spellStart"/>
      <w:r w:rsidRPr="003A3EB8">
        <w:rPr>
          <w:rFonts w:ascii="Times New Roman" w:hAnsi="Times New Roman" w:cs="Times New Roman"/>
        </w:rPr>
        <w:t>соленоидным</w:t>
      </w:r>
      <w:proofErr w:type="spellEnd"/>
      <w:r w:rsidRPr="003A3EB8">
        <w:rPr>
          <w:rFonts w:ascii="Times New Roman" w:hAnsi="Times New Roman" w:cs="Times New Roman"/>
        </w:rPr>
        <w:t xml:space="preserve"> клапаном и другим оборудованием</w:t>
      </w:r>
    </w:p>
    <w:p w:rsidR="00855A35" w:rsidRPr="003A3EB8" w:rsidRDefault="00855A35" w:rsidP="00855A3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3A3EB8">
        <w:rPr>
          <w:rFonts w:ascii="Times New Roman" w:hAnsi="Times New Roman" w:cs="Times New Roman"/>
        </w:rPr>
        <w:t>Имеет возможность проведения 2 и более промывок подряд за один цикл.</w:t>
      </w:r>
    </w:p>
    <w:p w:rsidR="00855A35" w:rsidRPr="003A3EB8" w:rsidRDefault="00855A35" w:rsidP="00855A3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3A3EB8">
        <w:rPr>
          <w:rFonts w:ascii="Times New Roman" w:hAnsi="Times New Roman" w:cs="Times New Roman"/>
        </w:rPr>
        <w:t xml:space="preserve">Верхний дистрибьютор (щелевой </w:t>
      </w:r>
      <w:proofErr w:type="spellStart"/>
      <w:r w:rsidRPr="003A3EB8">
        <w:rPr>
          <w:rFonts w:ascii="Times New Roman" w:hAnsi="Times New Roman" w:cs="Times New Roman"/>
        </w:rPr>
        <w:t>колпачек</w:t>
      </w:r>
      <w:proofErr w:type="spellEnd"/>
      <w:r w:rsidRPr="003A3EB8">
        <w:rPr>
          <w:rFonts w:ascii="Times New Roman" w:hAnsi="Times New Roman" w:cs="Times New Roman"/>
        </w:rPr>
        <w:t>) входит в комплект поставки.</w:t>
      </w:r>
    </w:p>
    <w:p w:rsidR="00855A35" w:rsidRPr="003A3EB8" w:rsidRDefault="00855A35" w:rsidP="00855A3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3A3EB8">
        <w:rPr>
          <w:rFonts w:ascii="Times New Roman" w:hAnsi="Times New Roman" w:cs="Times New Roman"/>
          <w:b/>
        </w:rPr>
        <w:t>Технические характеристики:</w:t>
      </w:r>
    </w:p>
    <w:p w:rsidR="00855A35" w:rsidRPr="003A3EB8" w:rsidRDefault="00855A35" w:rsidP="00855A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Страна производства</w:t>
      </w:r>
      <w:r w:rsidRPr="003A3EB8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Китай</w:t>
      </w:r>
    </w:p>
    <w:p w:rsidR="00855A35" w:rsidRPr="003A3EB8" w:rsidRDefault="00855A35" w:rsidP="00855A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Гарантия производителя</w:t>
      </w:r>
      <w:r w:rsidRPr="003A3EB8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1 год</w:t>
      </w:r>
    </w:p>
    <w:p w:rsidR="00855A35" w:rsidRPr="003A3EB8" w:rsidRDefault="00855A35" w:rsidP="00855A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Производительность, м³/час</w:t>
      </w:r>
      <w:r w:rsidRPr="003A3EB8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2</w:t>
      </w:r>
    </w:p>
    <w:p w:rsidR="00855A35" w:rsidRPr="003A3EB8" w:rsidRDefault="00855A35" w:rsidP="00855A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Рабочее давление, бар</w:t>
      </w:r>
      <w:r w:rsidRPr="003A3EB8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 6.0</w:t>
      </w:r>
    </w:p>
    <w:p w:rsidR="00855A35" w:rsidRPr="003A3EB8" w:rsidRDefault="00855A35" w:rsidP="00855A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Рабочая температура, °С</w:t>
      </w:r>
      <w:r w:rsidRPr="003A3EB8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+5 - +45</w:t>
      </w:r>
    </w:p>
    <w:p w:rsidR="00855A35" w:rsidRPr="003A3EB8" w:rsidRDefault="00855A35" w:rsidP="00855A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Присоединительный размер</w:t>
      </w:r>
      <w:r w:rsidRPr="003A3EB8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3/4"</w:t>
      </w:r>
    </w:p>
    <w:p w:rsidR="00855A35" w:rsidRPr="003A3EB8" w:rsidRDefault="00855A35" w:rsidP="00855A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Материал корпуса</w:t>
      </w:r>
      <w:r w:rsidRPr="003A3EB8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Композит</w:t>
      </w:r>
    </w:p>
    <w:p w:rsidR="00855A35" w:rsidRPr="003A3EB8" w:rsidRDefault="00855A35" w:rsidP="00855A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Управление</w:t>
      </w:r>
      <w:r w:rsidRPr="003A3EB8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автоматическое</w:t>
      </w:r>
    </w:p>
    <w:p w:rsidR="00855A35" w:rsidRPr="003A3EB8" w:rsidRDefault="00855A35" w:rsidP="00855A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Тип управляющего клапана</w:t>
      </w:r>
      <w:r w:rsidRPr="003A3EB8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для фильтрации</w:t>
      </w:r>
    </w:p>
    <w:p w:rsidR="00855A35" w:rsidRPr="003A3EB8" w:rsidRDefault="00855A35" w:rsidP="00855A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Регенерация</w:t>
      </w:r>
      <w:r w:rsidRPr="003A3EB8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 времени</w:t>
      </w:r>
    </w:p>
    <w:p w:rsidR="00855A35" w:rsidRPr="003A3EB8" w:rsidRDefault="00855A35" w:rsidP="00855A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Посадочный размер</w:t>
      </w:r>
      <w:r w:rsidRPr="003A3EB8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2,5”</w:t>
      </w:r>
    </w:p>
    <w:p w:rsidR="00855A35" w:rsidRPr="003A3EB8" w:rsidRDefault="00855A35" w:rsidP="00855A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Водоподъемная труба</w:t>
      </w:r>
      <w:r w:rsidRPr="003A3EB8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1.05" (26,7 мм)</w:t>
      </w:r>
    </w:p>
    <w:p w:rsidR="00855A35" w:rsidRPr="003A3EB8" w:rsidRDefault="00855A35" w:rsidP="00855A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Расположение УК</w:t>
      </w:r>
      <w:r w:rsidRPr="003A3EB8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верхнее</w:t>
      </w:r>
    </w:p>
    <w:p w:rsidR="00855A35" w:rsidRPr="003A3EB8" w:rsidRDefault="00855A35" w:rsidP="00855A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Для фильтров/</w:t>
      </w:r>
      <w:proofErr w:type="spellStart"/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умягчителей</w:t>
      </w:r>
      <w:proofErr w:type="spellEnd"/>
      <w:r w:rsidRPr="003A3EB8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6-10"</w:t>
      </w:r>
    </w:p>
    <w:p w:rsidR="00855A35" w:rsidRPr="003A3EB8" w:rsidRDefault="00855A35" w:rsidP="00855A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Питание</w:t>
      </w:r>
      <w:r w:rsidRPr="003A3EB8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240 В</w:t>
      </w:r>
    </w:p>
    <w:p w:rsidR="00855A35" w:rsidRPr="003A3EB8" w:rsidRDefault="00855A35" w:rsidP="00855A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Вес, кг</w:t>
      </w:r>
      <w:r w:rsidRPr="003A3EB8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2</w:t>
      </w:r>
    </w:p>
    <w:p w:rsidR="00855A35" w:rsidRPr="003A3EB8" w:rsidRDefault="00855A35" w:rsidP="00855A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Высота, мм</w:t>
      </w:r>
      <w:r w:rsidRPr="003A3EB8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194</w:t>
      </w:r>
    </w:p>
    <w:p w:rsidR="00855A35" w:rsidRPr="003A3EB8" w:rsidRDefault="00855A35" w:rsidP="00855A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Ширина, мм</w:t>
      </w:r>
      <w:r w:rsidRPr="003A3EB8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320</w:t>
      </w:r>
    </w:p>
    <w:p w:rsidR="00855A35" w:rsidRPr="003A3EB8" w:rsidRDefault="00855A35" w:rsidP="00855A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Глубина, </w:t>
      </w:r>
      <w:proofErr w:type="spellStart"/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ммм</w:t>
      </w:r>
      <w:proofErr w:type="spellEnd"/>
      <w:r w:rsidRPr="003A3EB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- 220</w:t>
      </w:r>
    </w:p>
    <w:p w:rsidR="00460F9F" w:rsidRPr="003A3EB8" w:rsidRDefault="00460F9F" w:rsidP="0046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555555"/>
          <w:lang w:eastAsia="ru-RU"/>
        </w:rPr>
      </w:pPr>
    </w:p>
    <w:tbl>
      <w:tblPr>
        <w:tblW w:w="7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</w:tblGrid>
      <w:tr w:rsidR="00460F9F" w:rsidRPr="003A3EB8" w:rsidTr="00460F9F">
        <w:tc>
          <w:tcPr>
            <w:tcW w:w="0" w:type="auto"/>
            <w:shd w:val="clear" w:color="auto" w:fill="auto"/>
            <w:vAlign w:val="center"/>
            <w:hideMark/>
          </w:tcPr>
          <w:p w:rsidR="00460F9F" w:rsidRPr="003A3EB8" w:rsidRDefault="00460F9F" w:rsidP="00460F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</w:p>
        </w:tc>
      </w:tr>
    </w:tbl>
    <w:p w:rsidR="00460F9F" w:rsidRPr="003A3EB8" w:rsidRDefault="007A6E4E" w:rsidP="00460F9F">
      <w:pPr>
        <w:shd w:val="clear" w:color="auto" w:fill="FFFFFF"/>
        <w:spacing w:before="225" w:after="375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3A3EB8">
        <w:rPr>
          <w:rFonts w:ascii="Times New Roman" w:eastAsia="Times New Roman" w:hAnsi="Times New Roman" w:cs="Times New Roman"/>
          <w:b/>
          <w:i/>
          <w:lang w:eastAsia="ru-RU"/>
        </w:rPr>
        <w:t xml:space="preserve"> - </w:t>
      </w:r>
      <w:r w:rsidR="00460F9F" w:rsidRPr="003A3EB8">
        <w:rPr>
          <w:rFonts w:ascii="Times New Roman" w:eastAsia="Times New Roman" w:hAnsi="Times New Roman" w:cs="Times New Roman"/>
          <w:b/>
          <w:i/>
          <w:lang w:eastAsia="ru-RU"/>
        </w:rPr>
        <w:t>Высокопрочным корпусом фильтра, выполненного из стекловолокна,</w:t>
      </w:r>
      <w:r w:rsidRPr="003A3EB8">
        <w:rPr>
          <w:rFonts w:ascii="Times New Roman" w:eastAsia="Times New Roman" w:hAnsi="Times New Roman" w:cs="Times New Roman"/>
          <w:b/>
          <w:i/>
          <w:lang w:eastAsia="ru-RU"/>
        </w:rPr>
        <w:t xml:space="preserve"> выдерживающего до 10 </w:t>
      </w:r>
      <w:proofErr w:type="spellStart"/>
      <w:r w:rsidRPr="003A3EB8">
        <w:rPr>
          <w:rFonts w:ascii="Times New Roman" w:eastAsia="Times New Roman" w:hAnsi="Times New Roman" w:cs="Times New Roman"/>
          <w:b/>
          <w:i/>
          <w:lang w:eastAsia="ru-RU"/>
        </w:rPr>
        <w:t>атм</w:t>
      </w:r>
      <w:proofErr w:type="spellEnd"/>
      <w:r w:rsidRPr="003A3EB8">
        <w:rPr>
          <w:rFonts w:ascii="Times New Roman" w:eastAsia="Times New Roman" w:hAnsi="Times New Roman" w:cs="Times New Roman"/>
          <w:b/>
          <w:i/>
          <w:lang w:eastAsia="ru-RU"/>
        </w:rPr>
        <w:t xml:space="preserve"> в сборе с дренажно-распределительной системой </w:t>
      </w:r>
    </w:p>
    <w:p w:rsidR="002A7C6F" w:rsidRPr="003A3EB8" w:rsidRDefault="00CF5835" w:rsidP="00CF5835">
      <w:pPr>
        <w:pStyle w:val="Default"/>
        <w:jc w:val="both"/>
        <w:rPr>
          <w:b/>
          <w:i/>
          <w:sz w:val="22"/>
          <w:szCs w:val="22"/>
        </w:rPr>
      </w:pPr>
      <w:r w:rsidRPr="003A3EB8">
        <w:rPr>
          <w:b/>
          <w:i/>
          <w:sz w:val="22"/>
          <w:szCs w:val="22"/>
        </w:rPr>
        <w:t xml:space="preserve">  - </w:t>
      </w:r>
      <w:r w:rsidR="002A7C6F" w:rsidRPr="003A3EB8">
        <w:rPr>
          <w:b/>
          <w:i/>
          <w:sz w:val="22"/>
          <w:szCs w:val="22"/>
        </w:rPr>
        <w:t xml:space="preserve">В качестве загрузки </w:t>
      </w:r>
      <w:proofErr w:type="spellStart"/>
      <w:r w:rsidR="002A7C6F" w:rsidRPr="003A3EB8">
        <w:rPr>
          <w:b/>
          <w:i/>
          <w:sz w:val="22"/>
          <w:szCs w:val="22"/>
        </w:rPr>
        <w:t>обезжелезивателя</w:t>
      </w:r>
      <w:proofErr w:type="spellEnd"/>
      <w:r w:rsidR="002A7C6F" w:rsidRPr="003A3EB8">
        <w:rPr>
          <w:b/>
          <w:i/>
          <w:sz w:val="22"/>
          <w:szCs w:val="22"/>
        </w:rPr>
        <w:t xml:space="preserve"> </w:t>
      </w:r>
      <w:r w:rsidR="00B211BE" w:rsidRPr="003A3EB8">
        <w:rPr>
          <w:b/>
          <w:i/>
          <w:sz w:val="22"/>
          <w:szCs w:val="22"/>
        </w:rPr>
        <w:t>применяются следующие фильтрующие материалы</w:t>
      </w:r>
      <w:r w:rsidR="002F048B" w:rsidRPr="003A3EB8">
        <w:rPr>
          <w:b/>
          <w:i/>
          <w:sz w:val="22"/>
          <w:szCs w:val="22"/>
        </w:rPr>
        <w:t>:</w:t>
      </w:r>
      <w:r w:rsidR="00B211BE" w:rsidRPr="003A3EB8">
        <w:rPr>
          <w:b/>
          <w:i/>
          <w:sz w:val="22"/>
          <w:szCs w:val="22"/>
        </w:rPr>
        <w:t xml:space="preserve"> </w:t>
      </w:r>
    </w:p>
    <w:p w:rsidR="002F048B" w:rsidRPr="003A3EB8" w:rsidRDefault="002F048B" w:rsidP="00B211BE">
      <w:pPr>
        <w:pStyle w:val="Default"/>
        <w:ind w:firstLine="708"/>
        <w:jc w:val="both"/>
        <w:rPr>
          <w:b/>
          <w:i/>
          <w:sz w:val="22"/>
          <w:szCs w:val="22"/>
        </w:rPr>
      </w:pPr>
      <w:r w:rsidRPr="003A3EB8">
        <w:rPr>
          <w:b/>
          <w:i/>
          <w:sz w:val="22"/>
          <w:szCs w:val="22"/>
        </w:rPr>
        <w:t xml:space="preserve">- </w:t>
      </w:r>
      <w:proofErr w:type="spellStart"/>
      <w:r w:rsidRPr="003A3EB8">
        <w:rPr>
          <w:b/>
          <w:i/>
          <w:sz w:val="22"/>
          <w:szCs w:val="22"/>
          <w:lang w:val="en-US"/>
        </w:rPr>
        <w:t>Birm</w:t>
      </w:r>
      <w:proofErr w:type="spellEnd"/>
      <w:r w:rsidRPr="003A3EB8">
        <w:rPr>
          <w:b/>
          <w:i/>
          <w:sz w:val="22"/>
          <w:szCs w:val="22"/>
        </w:rPr>
        <w:t>;</w:t>
      </w:r>
    </w:p>
    <w:p w:rsidR="002F048B" w:rsidRPr="003A3EB8" w:rsidRDefault="002F048B" w:rsidP="00B211BE">
      <w:pPr>
        <w:pStyle w:val="Default"/>
        <w:ind w:firstLine="708"/>
        <w:jc w:val="both"/>
        <w:rPr>
          <w:b/>
          <w:i/>
          <w:sz w:val="22"/>
          <w:szCs w:val="22"/>
        </w:rPr>
      </w:pPr>
      <w:r w:rsidRPr="003A3EB8">
        <w:rPr>
          <w:b/>
          <w:i/>
          <w:sz w:val="22"/>
          <w:szCs w:val="22"/>
        </w:rPr>
        <w:t xml:space="preserve"> - Сорбент АС;</w:t>
      </w:r>
    </w:p>
    <w:p w:rsidR="002F048B" w:rsidRPr="003A3EB8" w:rsidRDefault="002F048B" w:rsidP="00B211BE">
      <w:pPr>
        <w:pStyle w:val="Default"/>
        <w:ind w:firstLine="708"/>
        <w:jc w:val="both"/>
        <w:rPr>
          <w:b/>
          <w:i/>
          <w:sz w:val="22"/>
          <w:szCs w:val="22"/>
        </w:rPr>
      </w:pPr>
      <w:r w:rsidRPr="003A3EB8">
        <w:rPr>
          <w:b/>
          <w:i/>
          <w:sz w:val="22"/>
          <w:szCs w:val="22"/>
        </w:rPr>
        <w:t xml:space="preserve"> - Сорбент МС;</w:t>
      </w:r>
    </w:p>
    <w:p w:rsidR="002F048B" w:rsidRPr="003A3EB8" w:rsidRDefault="002F048B" w:rsidP="00B211BE">
      <w:pPr>
        <w:pStyle w:val="Default"/>
        <w:ind w:firstLine="708"/>
        <w:jc w:val="both"/>
        <w:rPr>
          <w:b/>
          <w:i/>
          <w:sz w:val="22"/>
          <w:szCs w:val="22"/>
        </w:rPr>
      </w:pPr>
      <w:r w:rsidRPr="003A3EB8">
        <w:rPr>
          <w:b/>
          <w:i/>
          <w:sz w:val="22"/>
          <w:szCs w:val="22"/>
        </w:rPr>
        <w:t xml:space="preserve"> - МФО-47;</w:t>
      </w:r>
    </w:p>
    <w:p w:rsidR="002F048B" w:rsidRPr="003A3EB8" w:rsidRDefault="002F048B" w:rsidP="00B211BE">
      <w:pPr>
        <w:pStyle w:val="Default"/>
        <w:ind w:firstLine="708"/>
        <w:jc w:val="both"/>
        <w:rPr>
          <w:b/>
          <w:i/>
          <w:sz w:val="22"/>
          <w:szCs w:val="22"/>
        </w:rPr>
      </w:pPr>
      <w:r w:rsidRPr="003A3EB8">
        <w:rPr>
          <w:b/>
          <w:i/>
          <w:sz w:val="22"/>
          <w:szCs w:val="22"/>
        </w:rPr>
        <w:t xml:space="preserve"> - </w:t>
      </w:r>
      <w:proofErr w:type="spellStart"/>
      <w:r w:rsidRPr="003A3EB8">
        <w:rPr>
          <w:b/>
          <w:i/>
          <w:sz w:val="22"/>
          <w:szCs w:val="22"/>
        </w:rPr>
        <w:t>ЭкоФерокс</w:t>
      </w:r>
      <w:proofErr w:type="spellEnd"/>
      <w:r w:rsidRPr="003A3EB8">
        <w:rPr>
          <w:b/>
          <w:i/>
          <w:sz w:val="22"/>
          <w:szCs w:val="22"/>
        </w:rPr>
        <w:t>;</w:t>
      </w:r>
    </w:p>
    <w:p w:rsidR="002F048B" w:rsidRPr="003A3EB8" w:rsidRDefault="002F048B" w:rsidP="00B211BE">
      <w:pPr>
        <w:pStyle w:val="Default"/>
        <w:ind w:firstLine="708"/>
        <w:jc w:val="both"/>
        <w:rPr>
          <w:b/>
          <w:i/>
          <w:sz w:val="22"/>
          <w:szCs w:val="22"/>
        </w:rPr>
      </w:pPr>
      <w:r w:rsidRPr="003A3EB8">
        <w:rPr>
          <w:b/>
          <w:i/>
          <w:sz w:val="22"/>
          <w:szCs w:val="22"/>
        </w:rPr>
        <w:t xml:space="preserve"> - </w:t>
      </w:r>
      <w:proofErr w:type="spellStart"/>
      <w:r w:rsidRPr="003A3EB8">
        <w:rPr>
          <w:b/>
          <w:i/>
          <w:sz w:val="22"/>
          <w:szCs w:val="22"/>
        </w:rPr>
        <w:t>СуперФерокс</w:t>
      </w:r>
      <w:proofErr w:type="spellEnd"/>
      <w:r w:rsidRPr="003A3EB8">
        <w:rPr>
          <w:b/>
          <w:i/>
          <w:sz w:val="22"/>
          <w:szCs w:val="22"/>
        </w:rPr>
        <w:t>;</w:t>
      </w:r>
    </w:p>
    <w:p w:rsidR="002F048B" w:rsidRPr="003A3EB8" w:rsidRDefault="002F048B" w:rsidP="00B211BE">
      <w:pPr>
        <w:pStyle w:val="Default"/>
        <w:ind w:firstLine="708"/>
        <w:jc w:val="both"/>
        <w:rPr>
          <w:b/>
          <w:i/>
          <w:sz w:val="22"/>
          <w:szCs w:val="22"/>
        </w:rPr>
      </w:pPr>
      <w:r w:rsidRPr="003A3EB8">
        <w:rPr>
          <w:b/>
          <w:i/>
          <w:sz w:val="22"/>
          <w:szCs w:val="22"/>
        </w:rPr>
        <w:t xml:space="preserve"> - </w:t>
      </w:r>
      <w:proofErr w:type="spellStart"/>
      <w:r w:rsidRPr="003A3EB8">
        <w:rPr>
          <w:b/>
          <w:i/>
          <w:sz w:val="22"/>
          <w:szCs w:val="22"/>
        </w:rPr>
        <w:t>Пиролокс</w:t>
      </w:r>
      <w:proofErr w:type="spellEnd"/>
      <w:r w:rsidRPr="003A3EB8">
        <w:rPr>
          <w:b/>
          <w:i/>
          <w:sz w:val="22"/>
          <w:szCs w:val="22"/>
        </w:rPr>
        <w:t>;</w:t>
      </w:r>
    </w:p>
    <w:p w:rsidR="002F048B" w:rsidRPr="003A3EB8" w:rsidRDefault="002F048B" w:rsidP="00B211BE">
      <w:pPr>
        <w:pStyle w:val="Default"/>
        <w:ind w:firstLine="708"/>
        <w:jc w:val="both"/>
        <w:rPr>
          <w:b/>
          <w:i/>
          <w:sz w:val="22"/>
          <w:szCs w:val="22"/>
        </w:rPr>
      </w:pPr>
      <w:r w:rsidRPr="003A3EB8">
        <w:rPr>
          <w:b/>
          <w:i/>
          <w:sz w:val="22"/>
          <w:szCs w:val="22"/>
        </w:rPr>
        <w:t xml:space="preserve"> - </w:t>
      </w:r>
      <w:proofErr w:type="spellStart"/>
      <w:r w:rsidRPr="003A3EB8">
        <w:rPr>
          <w:b/>
          <w:i/>
          <w:sz w:val="22"/>
          <w:szCs w:val="22"/>
        </w:rPr>
        <w:t>Феролокс</w:t>
      </w:r>
      <w:proofErr w:type="spellEnd"/>
      <w:r w:rsidRPr="003A3EB8">
        <w:rPr>
          <w:b/>
          <w:i/>
          <w:sz w:val="22"/>
          <w:szCs w:val="22"/>
        </w:rPr>
        <w:t>;</w:t>
      </w:r>
    </w:p>
    <w:p w:rsidR="002F048B" w:rsidRPr="003A3EB8" w:rsidRDefault="00CF5835" w:rsidP="00B211BE">
      <w:pPr>
        <w:pStyle w:val="Default"/>
        <w:ind w:firstLine="708"/>
        <w:jc w:val="both"/>
        <w:rPr>
          <w:b/>
          <w:i/>
          <w:sz w:val="22"/>
          <w:szCs w:val="22"/>
        </w:rPr>
      </w:pPr>
      <w:r w:rsidRPr="003A3EB8">
        <w:rPr>
          <w:b/>
          <w:i/>
          <w:sz w:val="22"/>
          <w:szCs w:val="22"/>
        </w:rPr>
        <w:t>- ОДМ – 2 Ф;</w:t>
      </w:r>
    </w:p>
    <w:p w:rsidR="00CF5835" w:rsidRPr="003A3EB8" w:rsidRDefault="00CF5835" w:rsidP="00B211BE">
      <w:pPr>
        <w:pStyle w:val="Default"/>
        <w:ind w:firstLine="708"/>
        <w:jc w:val="both"/>
        <w:rPr>
          <w:sz w:val="22"/>
          <w:szCs w:val="22"/>
        </w:rPr>
      </w:pPr>
    </w:p>
    <w:p w:rsidR="00460F9F" w:rsidRPr="003A3EB8" w:rsidRDefault="00CF5835" w:rsidP="00CF5835">
      <w:pPr>
        <w:pStyle w:val="Default"/>
        <w:jc w:val="both"/>
        <w:rPr>
          <w:sz w:val="22"/>
          <w:szCs w:val="22"/>
        </w:rPr>
      </w:pPr>
      <w:r w:rsidRPr="003A3EB8">
        <w:rPr>
          <w:b/>
          <w:i/>
          <w:sz w:val="22"/>
          <w:szCs w:val="22"/>
        </w:rPr>
        <w:lastRenderedPageBreak/>
        <w:t xml:space="preserve">Примечание: *Фильтрующая загрузка подбирается </w:t>
      </w:r>
      <w:r w:rsidR="002F048B" w:rsidRPr="003A3EB8">
        <w:rPr>
          <w:b/>
          <w:i/>
          <w:sz w:val="22"/>
          <w:szCs w:val="22"/>
        </w:rPr>
        <w:t xml:space="preserve">в зависимости от содержания железа и </w:t>
      </w:r>
      <w:proofErr w:type="gramStart"/>
      <w:r w:rsidR="002F048B" w:rsidRPr="003A3EB8">
        <w:rPr>
          <w:b/>
          <w:i/>
          <w:sz w:val="22"/>
          <w:szCs w:val="22"/>
        </w:rPr>
        <w:t xml:space="preserve">марганца </w:t>
      </w:r>
      <w:r w:rsidRPr="003A3EB8">
        <w:rPr>
          <w:b/>
          <w:i/>
          <w:sz w:val="22"/>
          <w:szCs w:val="22"/>
        </w:rPr>
        <w:t xml:space="preserve"> в</w:t>
      </w:r>
      <w:proofErr w:type="gramEnd"/>
      <w:r w:rsidRPr="003A3EB8">
        <w:rPr>
          <w:b/>
          <w:i/>
          <w:sz w:val="22"/>
          <w:szCs w:val="22"/>
        </w:rPr>
        <w:t xml:space="preserve"> воде, показателя </w:t>
      </w:r>
      <w:r w:rsidRPr="003A3EB8">
        <w:rPr>
          <w:b/>
          <w:i/>
          <w:sz w:val="22"/>
          <w:szCs w:val="22"/>
          <w:lang w:val="en-US"/>
        </w:rPr>
        <w:t>pH</w:t>
      </w:r>
      <w:r w:rsidRPr="003A3EB8">
        <w:rPr>
          <w:b/>
          <w:i/>
          <w:sz w:val="22"/>
          <w:szCs w:val="22"/>
        </w:rPr>
        <w:t xml:space="preserve">,  </w:t>
      </w:r>
      <w:r w:rsidR="002F048B" w:rsidRPr="003A3EB8">
        <w:rPr>
          <w:b/>
          <w:i/>
          <w:sz w:val="22"/>
          <w:szCs w:val="22"/>
        </w:rPr>
        <w:t>согласно протоколу анализа воды):</w:t>
      </w:r>
    </w:p>
    <w:p w:rsidR="00CF5835" w:rsidRPr="003A3EB8" w:rsidRDefault="00CF5835" w:rsidP="007A6E4E">
      <w:pPr>
        <w:pStyle w:val="Default"/>
        <w:ind w:firstLine="708"/>
        <w:jc w:val="both"/>
        <w:rPr>
          <w:sz w:val="22"/>
          <w:szCs w:val="22"/>
        </w:rPr>
      </w:pPr>
    </w:p>
    <w:p w:rsidR="00855A35" w:rsidRPr="003A3EB8" w:rsidRDefault="00855A35" w:rsidP="00855A35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3A3EB8">
        <w:rPr>
          <w:b/>
          <w:bCs/>
          <w:i/>
          <w:iCs/>
          <w:sz w:val="22"/>
          <w:szCs w:val="22"/>
        </w:rPr>
        <w:t xml:space="preserve">Принцип работы автоматического фильтра </w:t>
      </w:r>
      <w:proofErr w:type="spellStart"/>
      <w:r w:rsidRPr="003A3EB8">
        <w:rPr>
          <w:b/>
          <w:bCs/>
          <w:i/>
          <w:iCs/>
          <w:sz w:val="22"/>
          <w:szCs w:val="22"/>
        </w:rPr>
        <w:t>обезжелезивателя</w:t>
      </w:r>
      <w:proofErr w:type="spellEnd"/>
      <w:r w:rsidRPr="003A3EB8">
        <w:rPr>
          <w:b/>
          <w:bCs/>
          <w:i/>
          <w:iCs/>
          <w:sz w:val="22"/>
          <w:szCs w:val="22"/>
        </w:rPr>
        <w:t xml:space="preserve">. </w:t>
      </w:r>
    </w:p>
    <w:p w:rsidR="00855A35" w:rsidRPr="003A3EB8" w:rsidRDefault="00855A35" w:rsidP="00855A35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</w:rPr>
      </w:pPr>
      <w:r w:rsidRPr="003A3EB8">
        <w:rPr>
          <w:rFonts w:ascii="Times New Roman" w:hAnsi="Times New Roman" w:cs="Times New Roman"/>
        </w:rPr>
        <w:t xml:space="preserve">В корпусе фильтра расположен дренажно-распределительный коллектор (водоподъёмная труба, дистрибьютор), вокруг которого засыпается фильтрующая среда. В процессе фильтрации вода, проходя через фильтрующий слой загрузки, и оставляя на ней взвешенные частицы, в том числе уже окисленное железо, перешедшее в нерастворимую форму, поднимается по коллектору к потребителю в уже чистом виде. В первую очередь в корпус фильтра засыпается так называемая гравийная подложка, а уже на неё фильтрующий материал. Гравийная подложка выполняет две функции, во-первых, предотвращает попадание мелких частиц фильтрующего материала в систему водопровода потребителя, во-вторых при обратной промывке фильтра она выполняет роль </w:t>
      </w:r>
      <w:proofErr w:type="spellStart"/>
      <w:r w:rsidRPr="003A3EB8">
        <w:rPr>
          <w:rFonts w:ascii="Times New Roman" w:hAnsi="Times New Roman" w:cs="Times New Roman"/>
        </w:rPr>
        <w:t>рассеивателя</w:t>
      </w:r>
      <w:proofErr w:type="spellEnd"/>
      <w:r w:rsidRPr="003A3EB8">
        <w:rPr>
          <w:rFonts w:ascii="Times New Roman" w:hAnsi="Times New Roman" w:cs="Times New Roman"/>
        </w:rPr>
        <w:t xml:space="preserve"> потока, для того что бы фильтрующая загрузка промывалась от взвешенных частиц равномерно, по всему объёму фильтрующей колонны в клапане управления настраивается вместе с блоком управления вручную.</w:t>
      </w:r>
    </w:p>
    <w:p w:rsidR="00855A35" w:rsidRPr="003A3EB8" w:rsidRDefault="00855A35" w:rsidP="00855A35">
      <w:pPr>
        <w:pStyle w:val="Default"/>
        <w:ind w:firstLine="708"/>
        <w:jc w:val="both"/>
        <w:rPr>
          <w:sz w:val="22"/>
          <w:szCs w:val="22"/>
        </w:rPr>
      </w:pPr>
      <w:r w:rsidRPr="003A3EB8">
        <w:rPr>
          <w:sz w:val="22"/>
          <w:szCs w:val="22"/>
        </w:rPr>
        <w:t xml:space="preserve">Регенерация фильтрующего материала происходит автоматически, исходной водой, путём взрыхления фильтрующего слоя обратным током воды, не требуя дополнительных реагентов. В процессе промывки окисленное железо, перешедшее в нерастворимую форму, и другие примеси смываются напором воды через дренажный выход управляющего клапана в канализационную систему. </w:t>
      </w:r>
    </w:p>
    <w:p w:rsidR="00855A35" w:rsidRPr="003A3EB8" w:rsidRDefault="00855A35" w:rsidP="00855A35">
      <w:pPr>
        <w:pStyle w:val="Default"/>
        <w:ind w:firstLine="708"/>
        <w:jc w:val="both"/>
        <w:rPr>
          <w:sz w:val="22"/>
          <w:szCs w:val="22"/>
        </w:rPr>
      </w:pPr>
    </w:p>
    <w:p w:rsidR="00855A35" w:rsidRPr="003A3EB8" w:rsidRDefault="00855A35" w:rsidP="00855A35">
      <w:pPr>
        <w:pStyle w:val="Default"/>
        <w:ind w:firstLine="708"/>
        <w:jc w:val="both"/>
        <w:rPr>
          <w:sz w:val="22"/>
          <w:szCs w:val="22"/>
        </w:rPr>
      </w:pPr>
      <w:r w:rsidRPr="003A3EB8">
        <w:rPr>
          <w:sz w:val="22"/>
          <w:szCs w:val="22"/>
        </w:rPr>
        <w:t xml:space="preserve">Срок эксплуатации фильтрующей загрузки в среднем составляет 4-6 лет, при условии своевременного сервисного, технического обслуживания управляющего клапана фильтрующей колонны. При выходе из строя фильтрующей среды, она подлежит замене, корпус фильтра и управляющий клапан остаются в работе. </w:t>
      </w:r>
    </w:p>
    <w:p w:rsidR="002A7C6F" w:rsidRPr="003A3EB8" w:rsidRDefault="002A7C6F" w:rsidP="002A7C6F">
      <w:pPr>
        <w:pStyle w:val="Default"/>
        <w:jc w:val="both"/>
        <w:rPr>
          <w:b/>
          <w:bCs/>
          <w:sz w:val="22"/>
          <w:szCs w:val="22"/>
        </w:rPr>
      </w:pPr>
    </w:p>
    <w:p w:rsidR="002A7C6F" w:rsidRPr="003A3EB8" w:rsidRDefault="003A3EB8" w:rsidP="002A7C6F">
      <w:pPr>
        <w:pStyle w:val="Default"/>
        <w:jc w:val="both"/>
        <w:rPr>
          <w:sz w:val="22"/>
          <w:szCs w:val="22"/>
        </w:rPr>
      </w:pPr>
      <w:r w:rsidRPr="003A3EB8">
        <w:rPr>
          <w:b/>
          <w:bCs/>
          <w:sz w:val="22"/>
          <w:szCs w:val="22"/>
        </w:rPr>
        <w:t>2</w:t>
      </w:r>
      <w:r w:rsidR="00197E41" w:rsidRPr="003A3EB8">
        <w:rPr>
          <w:b/>
          <w:bCs/>
          <w:sz w:val="22"/>
          <w:szCs w:val="22"/>
        </w:rPr>
        <w:t>. У</w:t>
      </w:r>
      <w:r w:rsidR="002A7C6F" w:rsidRPr="003A3EB8">
        <w:rPr>
          <w:b/>
          <w:bCs/>
          <w:sz w:val="22"/>
          <w:szCs w:val="22"/>
        </w:rPr>
        <w:t xml:space="preserve">мягчение воды </w:t>
      </w:r>
    </w:p>
    <w:p w:rsidR="002A7C6F" w:rsidRPr="003A3EB8" w:rsidRDefault="002A7C6F" w:rsidP="002A7C6F">
      <w:pPr>
        <w:pStyle w:val="Default"/>
        <w:ind w:firstLine="708"/>
        <w:jc w:val="both"/>
        <w:rPr>
          <w:sz w:val="22"/>
          <w:szCs w:val="22"/>
        </w:rPr>
      </w:pPr>
    </w:p>
    <w:p w:rsidR="007A6E4E" w:rsidRPr="003A3EB8" w:rsidRDefault="00855A35" w:rsidP="002A7C6F">
      <w:pPr>
        <w:pStyle w:val="Default"/>
        <w:ind w:firstLine="708"/>
        <w:jc w:val="both"/>
        <w:rPr>
          <w:sz w:val="22"/>
          <w:szCs w:val="22"/>
        </w:rPr>
      </w:pPr>
      <w:r w:rsidRPr="003A3EB8">
        <w:rPr>
          <w:sz w:val="22"/>
          <w:szCs w:val="22"/>
        </w:rPr>
        <w:t>Автоматическая</w:t>
      </w:r>
      <w:r w:rsidR="007A6E4E" w:rsidRPr="003A3EB8">
        <w:rPr>
          <w:sz w:val="22"/>
          <w:szCs w:val="22"/>
        </w:rPr>
        <w:t xml:space="preserve"> </w:t>
      </w:r>
      <w:r w:rsidR="002A7C6F" w:rsidRPr="003A3EB8">
        <w:rPr>
          <w:sz w:val="22"/>
          <w:szCs w:val="22"/>
        </w:rPr>
        <w:t xml:space="preserve">система умягчения воды предназначена для удаления из воды солей жёсткости кальция и магния. Умягченная вода позволяет экономить расход бытовой химии (порошки, моющие средства). </w:t>
      </w:r>
    </w:p>
    <w:p w:rsidR="007A6E4E" w:rsidRPr="003A3EB8" w:rsidRDefault="007A6E4E" w:rsidP="002A7C6F">
      <w:pPr>
        <w:pStyle w:val="Default"/>
        <w:ind w:firstLine="708"/>
        <w:jc w:val="both"/>
        <w:rPr>
          <w:sz w:val="22"/>
          <w:szCs w:val="22"/>
        </w:rPr>
      </w:pPr>
    </w:p>
    <w:p w:rsidR="007A6E4E" w:rsidRPr="003A3EB8" w:rsidRDefault="002A7C6F" w:rsidP="002A7C6F">
      <w:pPr>
        <w:pStyle w:val="Default"/>
        <w:ind w:firstLine="708"/>
        <w:jc w:val="both"/>
        <w:rPr>
          <w:b/>
          <w:sz w:val="22"/>
          <w:szCs w:val="22"/>
        </w:rPr>
      </w:pPr>
      <w:r w:rsidRPr="003A3EB8">
        <w:rPr>
          <w:b/>
          <w:sz w:val="22"/>
          <w:szCs w:val="22"/>
        </w:rPr>
        <w:t>Фильтр умягчения укомплектован</w:t>
      </w:r>
      <w:r w:rsidR="007A6E4E" w:rsidRPr="003A3EB8">
        <w:rPr>
          <w:b/>
          <w:sz w:val="22"/>
          <w:szCs w:val="22"/>
        </w:rPr>
        <w:t>:</w:t>
      </w:r>
      <w:r w:rsidRPr="003A3EB8">
        <w:rPr>
          <w:b/>
          <w:sz w:val="22"/>
          <w:szCs w:val="22"/>
        </w:rPr>
        <w:t xml:space="preserve"> </w:t>
      </w:r>
    </w:p>
    <w:p w:rsidR="007A6E4E" w:rsidRPr="003A3EB8" w:rsidRDefault="007A6E4E" w:rsidP="002A7C6F">
      <w:pPr>
        <w:pStyle w:val="Default"/>
        <w:ind w:firstLine="708"/>
        <w:jc w:val="both"/>
        <w:rPr>
          <w:b/>
          <w:sz w:val="22"/>
          <w:szCs w:val="22"/>
        </w:rPr>
      </w:pPr>
    </w:p>
    <w:p w:rsidR="002A7C6F" w:rsidRPr="003A3EB8" w:rsidRDefault="007A6E4E" w:rsidP="007A6E4E">
      <w:pPr>
        <w:pStyle w:val="Default"/>
        <w:ind w:firstLine="708"/>
        <w:jc w:val="both"/>
        <w:rPr>
          <w:b/>
          <w:sz w:val="22"/>
          <w:szCs w:val="22"/>
        </w:rPr>
      </w:pPr>
      <w:r w:rsidRPr="003A3EB8">
        <w:rPr>
          <w:b/>
          <w:sz w:val="22"/>
          <w:szCs w:val="22"/>
        </w:rPr>
        <w:t xml:space="preserve"> - </w:t>
      </w:r>
      <w:r w:rsidR="00855A35" w:rsidRPr="003A3EB8">
        <w:rPr>
          <w:b/>
          <w:sz w:val="22"/>
          <w:szCs w:val="22"/>
        </w:rPr>
        <w:t xml:space="preserve">Автоматическим клапаном управления </w:t>
      </w:r>
      <w:proofErr w:type="spellStart"/>
      <w:r w:rsidR="00855A35" w:rsidRPr="003A3EB8">
        <w:rPr>
          <w:b/>
          <w:sz w:val="22"/>
          <w:szCs w:val="22"/>
        </w:rPr>
        <w:t>Runxin</w:t>
      </w:r>
      <w:proofErr w:type="spellEnd"/>
      <w:r w:rsidR="00855A35" w:rsidRPr="003A3EB8">
        <w:rPr>
          <w:b/>
          <w:sz w:val="22"/>
          <w:szCs w:val="22"/>
        </w:rPr>
        <w:t xml:space="preserve"> TM F65P3</w:t>
      </w:r>
    </w:p>
    <w:p w:rsidR="00C14311" w:rsidRPr="003A3EB8" w:rsidRDefault="00C14311" w:rsidP="007A6E4E">
      <w:pPr>
        <w:pStyle w:val="Default"/>
        <w:ind w:firstLine="708"/>
        <w:jc w:val="both"/>
        <w:rPr>
          <w:b/>
          <w:sz w:val="22"/>
          <w:szCs w:val="22"/>
        </w:rPr>
      </w:pPr>
    </w:p>
    <w:p w:rsidR="00C14311" w:rsidRPr="003A3EB8" w:rsidRDefault="00855A35" w:rsidP="007A6E4E">
      <w:pPr>
        <w:pStyle w:val="Default"/>
        <w:ind w:firstLine="708"/>
        <w:jc w:val="both"/>
        <w:rPr>
          <w:b/>
          <w:sz w:val="22"/>
          <w:szCs w:val="22"/>
        </w:rPr>
      </w:pPr>
      <w:r w:rsidRPr="003A3EB8">
        <w:rPr>
          <w:noProof/>
          <w:sz w:val="22"/>
          <w:szCs w:val="22"/>
        </w:rPr>
        <w:drawing>
          <wp:inline distT="0" distB="0" distL="0" distR="0" wp14:anchorId="7D7FD23C" wp14:editId="2435FDB5">
            <wp:extent cx="1386840" cy="1386840"/>
            <wp:effectExtent l="0" t="0" r="3810" b="3810"/>
            <wp:docPr id="7" name="Рисунок 7" descr="Клапан Runxin TM F65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апан Runxin TM F65P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666" w:rsidRPr="003A3EB8" w:rsidRDefault="00703666" w:rsidP="00703666">
      <w:pPr>
        <w:pStyle w:val="Default"/>
        <w:ind w:firstLine="708"/>
        <w:jc w:val="both"/>
        <w:rPr>
          <w:sz w:val="22"/>
          <w:szCs w:val="22"/>
        </w:rPr>
      </w:pPr>
      <w:r w:rsidRPr="003A3EB8">
        <w:rPr>
          <w:sz w:val="22"/>
          <w:szCs w:val="22"/>
        </w:rPr>
        <w:t xml:space="preserve">Автоматический клапан управления </w:t>
      </w:r>
      <w:proofErr w:type="spellStart"/>
      <w:r w:rsidRPr="003A3EB8">
        <w:rPr>
          <w:sz w:val="22"/>
          <w:szCs w:val="22"/>
        </w:rPr>
        <w:t>Runxin</w:t>
      </w:r>
      <w:proofErr w:type="spellEnd"/>
      <w:r w:rsidRPr="003A3EB8">
        <w:rPr>
          <w:sz w:val="22"/>
          <w:szCs w:val="22"/>
        </w:rPr>
        <w:t xml:space="preserve"> TM.F65P3 с расходомером предназначен для засыпных фильтров и </w:t>
      </w:r>
      <w:proofErr w:type="spellStart"/>
      <w:r w:rsidRPr="003A3EB8">
        <w:rPr>
          <w:sz w:val="22"/>
          <w:szCs w:val="22"/>
        </w:rPr>
        <w:t>умягчителей</w:t>
      </w:r>
      <w:proofErr w:type="spellEnd"/>
      <w:r w:rsidRPr="003A3EB8">
        <w:rPr>
          <w:sz w:val="22"/>
          <w:szCs w:val="22"/>
        </w:rPr>
        <w:t xml:space="preserve"> воды. Применяется для управления процессом промывки и регенерации фильтрующего материала в системах умягчения и обезжелезивания.</w:t>
      </w:r>
    </w:p>
    <w:p w:rsidR="00703666" w:rsidRPr="003A3EB8" w:rsidRDefault="00703666" w:rsidP="00703666">
      <w:pPr>
        <w:pStyle w:val="Default"/>
        <w:ind w:firstLine="708"/>
        <w:jc w:val="both"/>
        <w:rPr>
          <w:sz w:val="22"/>
          <w:szCs w:val="22"/>
        </w:rPr>
      </w:pPr>
    </w:p>
    <w:p w:rsidR="00703666" w:rsidRPr="003A3EB8" w:rsidRDefault="00703666" w:rsidP="00703666">
      <w:pPr>
        <w:pStyle w:val="Default"/>
        <w:ind w:firstLine="708"/>
        <w:jc w:val="both"/>
        <w:rPr>
          <w:sz w:val="22"/>
          <w:szCs w:val="22"/>
        </w:rPr>
      </w:pPr>
      <w:r w:rsidRPr="003A3EB8">
        <w:rPr>
          <w:sz w:val="22"/>
          <w:szCs w:val="22"/>
        </w:rPr>
        <w:t xml:space="preserve">Особенности </w:t>
      </w:r>
      <w:proofErr w:type="spellStart"/>
      <w:r w:rsidRPr="003A3EB8">
        <w:rPr>
          <w:sz w:val="22"/>
          <w:szCs w:val="22"/>
        </w:rPr>
        <w:t>Runxin</w:t>
      </w:r>
      <w:proofErr w:type="spellEnd"/>
      <w:r w:rsidRPr="003A3EB8">
        <w:rPr>
          <w:sz w:val="22"/>
          <w:szCs w:val="22"/>
        </w:rPr>
        <w:t xml:space="preserve"> TM.F65P3</w:t>
      </w:r>
    </w:p>
    <w:p w:rsidR="00703666" w:rsidRPr="003A3EB8" w:rsidRDefault="00703666" w:rsidP="00703666">
      <w:pPr>
        <w:pStyle w:val="Default"/>
        <w:ind w:firstLine="708"/>
        <w:jc w:val="both"/>
        <w:rPr>
          <w:sz w:val="22"/>
          <w:szCs w:val="22"/>
        </w:rPr>
      </w:pPr>
      <w:r w:rsidRPr="003A3EB8">
        <w:rPr>
          <w:sz w:val="22"/>
          <w:szCs w:val="22"/>
        </w:rPr>
        <w:t>Надежная дисковая конструкция клапана управления</w:t>
      </w:r>
    </w:p>
    <w:p w:rsidR="00703666" w:rsidRPr="003A3EB8" w:rsidRDefault="00703666" w:rsidP="00703666">
      <w:pPr>
        <w:pStyle w:val="Default"/>
        <w:ind w:firstLine="708"/>
        <w:jc w:val="both"/>
        <w:rPr>
          <w:sz w:val="22"/>
          <w:szCs w:val="22"/>
        </w:rPr>
      </w:pPr>
      <w:r w:rsidRPr="003A3EB8">
        <w:rPr>
          <w:sz w:val="22"/>
          <w:szCs w:val="22"/>
        </w:rPr>
        <w:t>Регенерация фильтрующего материала реагентом сверху вниз</w:t>
      </w:r>
    </w:p>
    <w:p w:rsidR="00703666" w:rsidRPr="003A3EB8" w:rsidRDefault="00703666" w:rsidP="00703666">
      <w:pPr>
        <w:pStyle w:val="Default"/>
        <w:ind w:firstLine="708"/>
        <w:jc w:val="both"/>
        <w:rPr>
          <w:sz w:val="22"/>
          <w:szCs w:val="22"/>
        </w:rPr>
      </w:pPr>
      <w:r w:rsidRPr="003A3EB8">
        <w:rPr>
          <w:sz w:val="22"/>
          <w:szCs w:val="22"/>
        </w:rPr>
        <w:t>Цветной LED-экран показывает режимы работы клапана управления</w:t>
      </w:r>
    </w:p>
    <w:p w:rsidR="00703666" w:rsidRPr="003A3EB8" w:rsidRDefault="00703666" w:rsidP="00703666">
      <w:pPr>
        <w:pStyle w:val="Default"/>
        <w:ind w:firstLine="708"/>
        <w:jc w:val="both"/>
        <w:rPr>
          <w:sz w:val="22"/>
          <w:szCs w:val="22"/>
        </w:rPr>
      </w:pPr>
      <w:r w:rsidRPr="003A3EB8">
        <w:rPr>
          <w:sz w:val="22"/>
          <w:szCs w:val="22"/>
        </w:rPr>
        <w:lastRenderedPageBreak/>
        <w:t>Функ</w:t>
      </w:r>
      <w:r w:rsidR="00CB09A8" w:rsidRPr="003A3EB8">
        <w:rPr>
          <w:sz w:val="22"/>
          <w:szCs w:val="22"/>
        </w:rPr>
        <w:t>ция блокировки кнопок. В случае</w:t>
      </w:r>
      <w:r w:rsidRPr="003A3EB8">
        <w:rPr>
          <w:sz w:val="22"/>
          <w:szCs w:val="22"/>
        </w:rPr>
        <w:t xml:space="preserve"> неиспользования в течение одной минуты, клавиатура блокируется автоматически. Для снятия блокировки достаточно нажать определенное сочетание клавиш</w:t>
      </w:r>
    </w:p>
    <w:p w:rsidR="00703666" w:rsidRPr="003A3EB8" w:rsidRDefault="00703666" w:rsidP="00703666">
      <w:pPr>
        <w:pStyle w:val="Default"/>
        <w:ind w:firstLine="708"/>
        <w:jc w:val="both"/>
        <w:rPr>
          <w:sz w:val="22"/>
          <w:szCs w:val="22"/>
        </w:rPr>
      </w:pPr>
      <w:r w:rsidRPr="003A3EB8">
        <w:rPr>
          <w:sz w:val="22"/>
          <w:szCs w:val="22"/>
        </w:rPr>
        <w:t xml:space="preserve">Возможность соединения выходного сигнала с повышающим насосом, </w:t>
      </w:r>
      <w:proofErr w:type="spellStart"/>
      <w:r w:rsidRPr="003A3EB8">
        <w:rPr>
          <w:sz w:val="22"/>
          <w:szCs w:val="22"/>
        </w:rPr>
        <w:t>соленоидным</w:t>
      </w:r>
      <w:proofErr w:type="spellEnd"/>
      <w:r w:rsidRPr="003A3EB8">
        <w:rPr>
          <w:sz w:val="22"/>
          <w:szCs w:val="22"/>
        </w:rPr>
        <w:t xml:space="preserve"> клапаном и другим оборудованием</w:t>
      </w:r>
    </w:p>
    <w:p w:rsidR="00703666" w:rsidRPr="003A3EB8" w:rsidRDefault="00703666" w:rsidP="00703666">
      <w:pPr>
        <w:pStyle w:val="Default"/>
        <w:ind w:firstLine="708"/>
        <w:jc w:val="both"/>
        <w:rPr>
          <w:sz w:val="22"/>
          <w:szCs w:val="22"/>
        </w:rPr>
      </w:pPr>
      <w:r w:rsidRPr="003A3EB8">
        <w:rPr>
          <w:sz w:val="22"/>
          <w:szCs w:val="22"/>
        </w:rPr>
        <w:t>Регенерация системы может продолжаться неоднократно, при этом возможно задавать количество обратных промывок в зависимости от мутности воды.</w:t>
      </w:r>
    </w:p>
    <w:p w:rsidR="00703666" w:rsidRPr="003A3EB8" w:rsidRDefault="00703666" w:rsidP="00703666">
      <w:pPr>
        <w:pStyle w:val="Default"/>
        <w:ind w:firstLine="708"/>
        <w:jc w:val="both"/>
        <w:rPr>
          <w:sz w:val="22"/>
          <w:szCs w:val="22"/>
        </w:rPr>
      </w:pPr>
      <w:r w:rsidRPr="003A3EB8">
        <w:rPr>
          <w:sz w:val="22"/>
          <w:szCs w:val="22"/>
        </w:rPr>
        <w:t>Блоки легко объединяются между собой в системы до 5 штук</w:t>
      </w:r>
    </w:p>
    <w:p w:rsidR="00703666" w:rsidRPr="003A3EB8" w:rsidRDefault="00703666" w:rsidP="00703666">
      <w:pPr>
        <w:pStyle w:val="Default"/>
        <w:ind w:firstLine="708"/>
        <w:jc w:val="both"/>
        <w:rPr>
          <w:sz w:val="22"/>
          <w:szCs w:val="22"/>
        </w:rPr>
      </w:pPr>
      <w:r w:rsidRPr="003A3EB8">
        <w:rPr>
          <w:sz w:val="22"/>
          <w:szCs w:val="22"/>
        </w:rPr>
        <w:t xml:space="preserve">Верхний дистрибьютор (щелевой </w:t>
      </w:r>
      <w:proofErr w:type="spellStart"/>
      <w:r w:rsidRPr="003A3EB8">
        <w:rPr>
          <w:sz w:val="22"/>
          <w:szCs w:val="22"/>
        </w:rPr>
        <w:t>колпачек</w:t>
      </w:r>
      <w:proofErr w:type="spellEnd"/>
      <w:r w:rsidRPr="003A3EB8">
        <w:rPr>
          <w:sz w:val="22"/>
          <w:szCs w:val="22"/>
        </w:rPr>
        <w:t>) входит в комплект поставки.</w:t>
      </w:r>
    </w:p>
    <w:p w:rsidR="007A48B8" w:rsidRPr="003A3EB8" w:rsidRDefault="007A48B8" w:rsidP="007A48B8">
      <w:pPr>
        <w:shd w:val="clear" w:color="auto" w:fill="FFFFFF"/>
        <w:spacing w:before="600" w:after="390" w:line="300" w:lineRule="atLeast"/>
        <w:outlineLvl w:val="3"/>
        <w:rPr>
          <w:rFonts w:ascii="Times New Roman" w:eastAsia="Times New Roman" w:hAnsi="Times New Roman" w:cs="Times New Roman"/>
          <w:b/>
          <w:bCs/>
          <w:color w:val="383838"/>
          <w:lang w:eastAsia="ru-RU"/>
        </w:rPr>
      </w:pPr>
      <w:r w:rsidRPr="003A3EB8">
        <w:rPr>
          <w:rFonts w:ascii="Times New Roman" w:eastAsia="Times New Roman" w:hAnsi="Times New Roman" w:cs="Times New Roman"/>
          <w:b/>
          <w:bCs/>
          <w:color w:val="383838"/>
          <w:lang w:eastAsia="ru-RU"/>
        </w:rPr>
        <w:t>Характеристики</w:t>
      </w:r>
    </w:p>
    <w:tbl>
      <w:tblPr>
        <w:tblW w:w="7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3900"/>
      </w:tblGrid>
      <w:tr w:rsidR="007A48B8" w:rsidRPr="003A3EB8" w:rsidTr="007A48B8">
        <w:tc>
          <w:tcPr>
            <w:tcW w:w="3900" w:type="dxa"/>
            <w:shd w:val="clear" w:color="auto" w:fill="auto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divId w:val="2050454504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Страна производства</w:t>
            </w:r>
          </w:p>
        </w:tc>
        <w:tc>
          <w:tcPr>
            <w:tcW w:w="3900" w:type="dxa"/>
            <w:shd w:val="clear" w:color="auto" w:fill="auto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Китай</w:t>
            </w:r>
          </w:p>
        </w:tc>
      </w:tr>
      <w:tr w:rsidR="007A48B8" w:rsidRPr="003A3EB8" w:rsidTr="007A48B8">
        <w:tc>
          <w:tcPr>
            <w:tcW w:w="3900" w:type="dxa"/>
            <w:shd w:val="clear" w:color="auto" w:fill="auto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Гарантия производителя</w:t>
            </w:r>
          </w:p>
        </w:tc>
        <w:tc>
          <w:tcPr>
            <w:tcW w:w="3900" w:type="dxa"/>
            <w:shd w:val="clear" w:color="auto" w:fill="auto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 год</w:t>
            </w:r>
          </w:p>
        </w:tc>
      </w:tr>
      <w:tr w:rsidR="007A48B8" w:rsidRPr="003A3EB8" w:rsidTr="007A48B8">
        <w:tc>
          <w:tcPr>
            <w:tcW w:w="3900" w:type="dxa"/>
            <w:shd w:val="clear" w:color="auto" w:fill="auto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8B8" w:rsidRPr="003A3EB8" w:rsidRDefault="007A48B8" w:rsidP="007A48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Производительность, м³/час</w:t>
            </w:r>
          </w:p>
        </w:tc>
        <w:tc>
          <w:tcPr>
            <w:tcW w:w="3900" w:type="dxa"/>
            <w:shd w:val="clear" w:color="auto" w:fill="auto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:rsidR="007A48B8" w:rsidRPr="003A3EB8" w:rsidRDefault="007A48B8" w:rsidP="007A4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</w:t>
            </w:r>
          </w:p>
        </w:tc>
      </w:tr>
      <w:tr w:rsidR="007A48B8" w:rsidRPr="003A3EB8" w:rsidTr="007A48B8">
        <w:tc>
          <w:tcPr>
            <w:tcW w:w="3900" w:type="dxa"/>
            <w:shd w:val="clear" w:color="auto" w:fill="auto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Рабочее давление, бар</w:t>
            </w:r>
          </w:p>
        </w:tc>
        <w:tc>
          <w:tcPr>
            <w:tcW w:w="3900" w:type="dxa"/>
            <w:shd w:val="clear" w:color="auto" w:fill="auto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до 6.0</w:t>
            </w:r>
          </w:p>
        </w:tc>
      </w:tr>
      <w:tr w:rsidR="007A48B8" w:rsidRPr="003A3EB8" w:rsidTr="007A48B8">
        <w:tc>
          <w:tcPr>
            <w:tcW w:w="3900" w:type="dxa"/>
            <w:shd w:val="clear" w:color="auto" w:fill="auto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Рабочая температура, °С</w:t>
            </w:r>
          </w:p>
        </w:tc>
        <w:tc>
          <w:tcPr>
            <w:tcW w:w="3900" w:type="dxa"/>
            <w:shd w:val="clear" w:color="auto" w:fill="auto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+5 - +45</w:t>
            </w:r>
          </w:p>
        </w:tc>
      </w:tr>
      <w:tr w:rsidR="007A48B8" w:rsidRPr="003A3EB8" w:rsidTr="007A48B8">
        <w:tc>
          <w:tcPr>
            <w:tcW w:w="3900" w:type="dxa"/>
            <w:shd w:val="clear" w:color="auto" w:fill="auto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Присоединительный размер</w:t>
            </w:r>
          </w:p>
        </w:tc>
        <w:tc>
          <w:tcPr>
            <w:tcW w:w="3900" w:type="dxa"/>
            <w:shd w:val="clear" w:color="auto" w:fill="auto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3/4"</w:t>
            </w:r>
          </w:p>
        </w:tc>
      </w:tr>
      <w:tr w:rsidR="007A48B8" w:rsidRPr="003A3EB8" w:rsidTr="007A48B8">
        <w:tc>
          <w:tcPr>
            <w:tcW w:w="3900" w:type="dxa"/>
            <w:shd w:val="clear" w:color="auto" w:fill="auto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Материал корпуса</w:t>
            </w:r>
          </w:p>
        </w:tc>
        <w:tc>
          <w:tcPr>
            <w:tcW w:w="3900" w:type="dxa"/>
            <w:shd w:val="clear" w:color="auto" w:fill="auto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Композит</w:t>
            </w:r>
          </w:p>
        </w:tc>
      </w:tr>
      <w:tr w:rsidR="007A48B8" w:rsidRPr="003A3EB8" w:rsidTr="007A48B8">
        <w:tc>
          <w:tcPr>
            <w:tcW w:w="3900" w:type="dxa"/>
            <w:shd w:val="clear" w:color="auto" w:fill="auto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Управление</w:t>
            </w:r>
          </w:p>
        </w:tc>
        <w:tc>
          <w:tcPr>
            <w:tcW w:w="3900" w:type="dxa"/>
            <w:shd w:val="clear" w:color="auto" w:fill="auto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автоматическое</w:t>
            </w:r>
          </w:p>
        </w:tc>
      </w:tr>
      <w:tr w:rsidR="007A48B8" w:rsidRPr="003A3EB8" w:rsidTr="007A48B8">
        <w:tc>
          <w:tcPr>
            <w:tcW w:w="3900" w:type="dxa"/>
            <w:shd w:val="clear" w:color="auto" w:fill="auto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Тип управляющего клапана</w:t>
            </w:r>
          </w:p>
        </w:tc>
        <w:tc>
          <w:tcPr>
            <w:tcW w:w="3900" w:type="dxa"/>
            <w:shd w:val="clear" w:color="auto" w:fill="auto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для умягчения</w:t>
            </w:r>
          </w:p>
        </w:tc>
      </w:tr>
      <w:tr w:rsidR="007A48B8" w:rsidRPr="003A3EB8" w:rsidTr="007A48B8">
        <w:tc>
          <w:tcPr>
            <w:tcW w:w="3900" w:type="dxa"/>
            <w:shd w:val="clear" w:color="auto" w:fill="auto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Регенерация</w:t>
            </w:r>
          </w:p>
        </w:tc>
        <w:tc>
          <w:tcPr>
            <w:tcW w:w="3900" w:type="dxa"/>
            <w:shd w:val="clear" w:color="auto" w:fill="auto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 расходу и времени</w:t>
            </w:r>
          </w:p>
        </w:tc>
      </w:tr>
      <w:tr w:rsidR="007A48B8" w:rsidRPr="003A3EB8" w:rsidTr="007A48B8">
        <w:tc>
          <w:tcPr>
            <w:tcW w:w="3900" w:type="dxa"/>
            <w:shd w:val="clear" w:color="auto" w:fill="auto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Водоподъемная труба</w:t>
            </w:r>
          </w:p>
        </w:tc>
        <w:tc>
          <w:tcPr>
            <w:tcW w:w="3900" w:type="dxa"/>
            <w:shd w:val="clear" w:color="auto" w:fill="auto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1.05" (26,7 мм)</w:t>
            </w:r>
          </w:p>
        </w:tc>
      </w:tr>
      <w:tr w:rsidR="007A48B8" w:rsidRPr="003A3EB8" w:rsidTr="007A48B8">
        <w:tc>
          <w:tcPr>
            <w:tcW w:w="3900" w:type="dxa"/>
            <w:shd w:val="clear" w:color="auto" w:fill="auto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Расположение УК</w:t>
            </w:r>
          </w:p>
        </w:tc>
        <w:tc>
          <w:tcPr>
            <w:tcW w:w="3900" w:type="dxa"/>
            <w:shd w:val="clear" w:color="auto" w:fill="auto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верхнее</w:t>
            </w:r>
          </w:p>
        </w:tc>
      </w:tr>
      <w:tr w:rsidR="007A48B8" w:rsidRPr="003A3EB8" w:rsidTr="007A48B8">
        <w:tc>
          <w:tcPr>
            <w:tcW w:w="3900" w:type="dxa"/>
            <w:shd w:val="clear" w:color="auto" w:fill="auto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Для фильтров/</w:t>
            </w:r>
            <w:proofErr w:type="spellStart"/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умягчителей</w:t>
            </w:r>
            <w:proofErr w:type="spellEnd"/>
          </w:p>
        </w:tc>
        <w:tc>
          <w:tcPr>
            <w:tcW w:w="3900" w:type="dxa"/>
            <w:shd w:val="clear" w:color="auto" w:fill="auto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6-12"</w:t>
            </w:r>
          </w:p>
        </w:tc>
      </w:tr>
      <w:tr w:rsidR="007A48B8" w:rsidRPr="003A3EB8" w:rsidTr="007A48B8">
        <w:tc>
          <w:tcPr>
            <w:tcW w:w="3900" w:type="dxa"/>
            <w:shd w:val="clear" w:color="auto" w:fill="auto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Питание</w:t>
            </w:r>
          </w:p>
        </w:tc>
        <w:tc>
          <w:tcPr>
            <w:tcW w:w="3900" w:type="dxa"/>
            <w:shd w:val="clear" w:color="auto" w:fill="auto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240 В</w:t>
            </w:r>
          </w:p>
        </w:tc>
      </w:tr>
      <w:tr w:rsidR="007A48B8" w:rsidRPr="003A3EB8" w:rsidTr="007A48B8">
        <w:tc>
          <w:tcPr>
            <w:tcW w:w="3900" w:type="dxa"/>
            <w:shd w:val="clear" w:color="auto" w:fill="auto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Вес, кг</w:t>
            </w:r>
          </w:p>
        </w:tc>
        <w:tc>
          <w:tcPr>
            <w:tcW w:w="3900" w:type="dxa"/>
            <w:shd w:val="clear" w:color="auto" w:fill="auto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2.5</w:t>
            </w:r>
          </w:p>
        </w:tc>
      </w:tr>
      <w:tr w:rsidR="007A48B8" w:rsidRPr="003A3EB8" w:rsidTr="007A48B8">
        <w:tc>
          <w:tcPr>
            <w:tcW w:w="3900" w:type="dxa"/>
            <w:shd w:val="clear" w:color="auto" w:fill="auto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Высота, мм</w:t>
            </w:r>
          </w:p>
        </w:tc>
        <w:tc>
          <w:tcPr>
            <w:tcW w:w="3900" w:type="dxa"/>
            <w:shd w:val="clear" w:color="auto" w:fill="auto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194</w:t>
            </w:r>
          </w:p>
        </w:tc>
      </w:tr>
      <w:tr w:rsidR="007A48B8" w:rsidRPr="003A3EB8" w:rsidTr="007A48B8">
        <w:tc>
          <w:tcPr>
            <w:tcW w:w="3900" w:type="dxa"/>
            <w:shd w:val="clear" w:color="auto" w:fill="auto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Ширина, мм</w:t>
            </w:r>
          </w:p>
        </w:tc>
        <w:tc>
          <w:tcPr>
            <w:tcW w:w="3900" w:type="dxa"/>
            <w:shd w:val="clear" w:color="auto" w:fill="auto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320</w:t>
            </w:r>
          </w:p>
        </w:tc>
      </w:tr>
      <w:tr w:rsidR="007A48B8" w:rsidRPr="003A3EB8" w:rsidTr="007A48B8">
        <w:tc>
          <w:tcPr>
            <w:tcW w:w="3900" w:type="dxa"/>
            <w:shd w:val="clear" w:color="auto" w:fill="auto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Глубина, мм</w:t>
            </w:r>
          </w:p>
        </w:tc>
        <w:tc>
          <w:tcPr>
            <w:tcW w:w="3900" w:type="dxa"/>
            <w:shd w:val="clear" w:color="auto" w:fill="auto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7A48B8" w:rsidRPr="003A3EB8" w:rsidRDefault="007A48B8" w:rsidP="007A4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B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220</w:t>
            </w:r>
          </w:p>
        </w:tc>
      </w:tr>
    </w:tbl>
    <w:p w:rsidR="00703666" w:rsidRPr="003A3EB8" w:rsidRDefault="00703666" w:rsidP="00703666">
      <w:pPr>
        <w:pStyle w:val="Default"/>
        <w:ind w:firstLine="708"/>
        <w:jc w:val="both"/>
        <w:rPr>
          <w:sz w:val="22"/>
          <w:szCs w:val="22"/>
        </w:rPr>
      </w:pPr>
    </w:p>
    <w:p w:rsidR="007A6E4E" w:rsidRPr="003A3EB8" w:rsidRDefault="007A6E4E" w:rsidP="007A6E4E">
      <w:pPr>
        <w:pStyle w:val="Default"/>
        <w:ind w:firstLine="708"/>
        <w:jc w:val="both"/>
        <w:rPr>
          <w:b/>
          <w:sz w:val="22"/>
          <w:szCs w:val="22"/>
        </w:rPr>
      </w:pPr>
    </w:p>
    <w:p w:rsidR="007A6E4E" w:rsidRPr="003A3EB8" w:rsidRDefault="007A6E4E" w:rsidP="007A6E4E">
      <w:pPr>
        <w:pStyle w:val="Default"/>
        <w:ind w:firstLine="708"/>
        <w:jc w:val="both"/>
        <w:rPr>
          <w:rFonts w:eastAsia="Times New Roman"/>
          <w:b/>
          <w:sz w:val="22"/>
          <w:szCs w:val="22"/>
        </w:rPr>
      </w:pPr>
      <w:r w:rsidRPr="003A3EB8">
        <w:rPr>
          <w:b/>
          <w:sz w:val="22"/>
          <w:szCs w:val="22"/>
        </w:rPr>
        <w:t xml:space="preserve"> </w:t>
      </w:r>
      <w:r w:rsidRPr="003A3EB8">
        <w:rPr>
          <w:rFonts w:eastAsia="Times New Roman"/>
          <w:b/>
          <w:i/>
          <w:sz w:val="22"/>
          <w:szCs w:val="22"/>
        </w:rPr>
        <w:t xml:space="preserve">- </w:t>
      </w:r>
      <w:r w:rsidRPr="003A3EB8">
        <w:rPr>
          <w:rFonts w:eastAsia="Times New Roman"/>
          <w:b/>
          <w:i/>
          <w:color w:val="auto"/>
          <w:sz w:val="22"/>
          <w:szCs w:val="22"/>
        </w:rPr>
        <w:t xml:space="preserve">Высокопрочным корпусом </w:t>
      </w:r>
      <w:r w:rsidRPr="003A3EB8">
        <w:rPr>
          <w:rFonts w:eastAsia="Times New Roman"/>
          <w:b/>
          <w:i/>
          <w:sz w:val="22"/>
          <w:szCs w:val="22"/>
        </w:rPr>
        <w:t>фильтра,</w:t>
      </w:r>
      <w:r w:rsidRPr="003A3EB8">
        <w:rPr>
          <w:rFonts w:eastAsia="Times New Roman"/>
          <w:b/>
          <w:i/>
          <w:color w:val="auto"/>
          <w:sz w:val="22"/>
          <w:szCs w:val="22"/>
        </w:rPr>
        <w:t xml:space="preserve"> выполненного </w:t>
      </w:r>
      <w:r w:rsidRPr="003A3EB8">
        <w:rPr>
          <w:rFonts w:eastAsia="Times New Roman"/>
          <w:b/>
          <w:i/>
          <w:sz w:val="22"/>
          <w:szCs w:val="22"/>
        </w:rPr>
        <w:t xml:space="preserve">из стекловолокна, выдерживающего до 10 </w:t>
      </w:r>
      <w:proofErr w:type="spellStart"/>
      <w:r w:rsidRPr="003A3EB8">
        <w:rPr>
          <w:rFonts w:eastAsia="Times New Roman"/>
          <w:b/>
          <w:i/>
          <w:sz w:val="22"/>
          <w:szCs w:val="22"/>
        </w:rPr>
        <w:t>атм</w:t>
      </w:r>
      <w:proofErr w:type="spellEnd"/>
      <w:r w:rsidRPr="003A3EB8">
        <w:rPr>
          <w:rFonts w:eastAsia="Times New Roman"/>
          <w:b/>
          <w:i/>
          <w:sz w:val="22"/>
          <w:szCs w:val="22"/>
        </w:rPr>
        <w:t xml:space="preserve"> в сборе с дренажно-распределительной системой</w:t>
      </w:r>
      <w:r w:rsidR="00C14311" w:rsidRPr="003A3EB8">
        <w:rPr>
          <w:rFonts w:eastAsia="Times New Roman"/>
          <w:b/>
          <w:i/>
          <w:sz w:val="22"/>
          <w:szCs w:val="22"/>
        </w:rPr>
        <w:t>.</w:t>
      </w:r>
    </w:p>
    <w:p w:rsidR="00395B0D" w:rsidRPr="003A3EB8" w:rsidRDefault="002A7C6F" w:rsidP="009A2BAD">
      <w:pPr>
        <w:pStyle w:val="Default"/>
        <w:spacing w:before="240"/>
        <w:jc w:val="both"/>
        <w:rPr>
          <w:b/>
          <w:i/>
          <w:sz w:val="22"/>
          <w:szCs w:val="22"/>
        </w:rPr>
      </w:pPr>
      <w:r w:rsidRPr="003A3EB8">
        <w:rPr>
          <w:b/>
          <w:i/>
          <w:sz w:val="22"/>
          <w:szCs w:val="22"/>
        </w:rPr>
        <w:t xml:space="preserve">В качестве загрузки </w:t>
      </w:r>
      <w:r w:rsidR="00CF5835" w:rsidRPr="003A3EB8">
        <w:rPr>
          <w:b/>
          <w:i/>
          <w:sz w:val="22"/>
          <w:szCs w:val="22"/>
        </w:rPr>
        <w:t xml:space="preserve">на умягчение </w:t>
      </w:r>
      <w:r w:rsidR="009A2BAD" w:rsidRPr="003A3EB8">
        <w:rPr>
          <w:b/>
          <w:i/>
          <w:sz w:val="22"/>
          <w:szCs w:val="22"/>
        </w:rPr>
        <w:t>применяются следующие фильтрующие материалы:</w:t>
      </w:r>
      <w:r w:rsidRPr="003A3EB8">
        <w:rPr>
          <w:b/>
          <w:i/>
          <w:sz w:val="22"/>
          <w:szCs w:val="22"/>
        </w:rPr>
        <w:t xml:space="preserve"> </w:t>
      </w:r>
    </w:p>
    <w:p w:rsidR="009A2BAD" w:rsidRPr="003A3EB8" w:rsidRDefault="009A2BAD" w:rsidP="009A2BAD">
      <w:pPr>
        <w:pStyle w:val="Default"/>
        <w:spacing w:before="240"/>
        <w:jc w:val="both"/>
        <w:rPr>
          <w:b/>
          <w:i/>
          <w:sz w:val="22"/>
          <w:szCs w:val="22"/>
          <w:lang w:val="en-US"/>
        </w:rPr>
      </w:pPr>
      <w:r w:rsidRPr="003A3EB8">
        <w:rPr>
          <w:b/>
          <w:i/>
          <w:sz w:val="22"/>
          <w:szCs w:val="22"/>
        </w:rPr>
        <w:t xml:space="preserve"> </w:t>
      </w:r>
      <w:r w:rsidRPr="003A3EB8">
        <w:rPr>
          <w:b/>
          <w:i/>
          <w:sz w:val="22"/>
          <w:szCs w:val="22"/>
          <w:lang w:val="en-US"/>
        </w:rPr>
        <w:t xml:space="preserve">- </w:t>
      </w:r>
      <w:proofErr w:type="spellStart"/>
      <w:r w:rsidRPr="003A3EB8">
        <w:rPr>
          <w:b/>
          <w:i/>
          <w:sz w:val="22"/>
          <w:szCs w:val="22"/>
          <w:lang w:val="en-US"/>
        </w:rPr>
        <w:t>Lewatit</w:t>
      </w:r>
      <w:proofErr w:type="spellEnd"/>
      <w:r w:rsidRPr="003A3EB8">
        <w:rPr>
          <w:b/>
          <w:i/>
          <w:sz w:val="22"/>
          <w:szCs w:val="22"/>
          <w:lang w:val="en-US"/>
        </w:rPr>
        <w:t xml:space="preserve"> S1567;</w:t>
      </w:r>
    </w:p>
    <w:p w:rsidR="009A2BAD" w:rsidRPr="003A3EB8" w:rsidRDefault="009A2BAD" w:rsidP="009A2BAD">
      <w:pPr>
        <w:pStyle w:val="Default"/>
        <w:spacing w:before="240"/>
        <w:jc w:val="both"/>
        <w:rPr>
          <w:b/>
          <w:i/>
          <w:sz w:val="22"/>
          <w:szCs w:val="22"/>
          <w:lang w:val="en-US"/>
        </w:rPr>
      </w:pPr>
      <w:r w:rsidRPr="003A3EB8">
        <w:rPr>
          <w:b/>
          <w:i/>
          <w:sz w:val="22"/>
          <w:szCs w:val="22"/>
          <w:lang w:val="en-US"/>
        </w:rPr>
        <w:t xml:space="preserve"> - </w:t>
      </w:r>
      <w:proofErr w:type="spellStart"/>
      <w:r w:rsidRPr="003A3EB8">
        <w:rPr>
          <w:b/>
          <w:i/>
          <w:sz w:val="22"/>
          <w:szCs w:val="22"/>
          <w:lang w:val="en-US"/>
        </w:rPr>
        <w:t>Dowex</w:t>
      </w:r>
      <w:proofErr w:type="spellEnd"/>
      <w:r w:rsidRPr="003A3EB8">
        <w:rPr>
          <w:b/>
          <w:i/>
          <w:sz w:val="22"/>
          <w:szCs w:val="22"/>
          <w:lang w:val="en-US"/>
        </w:rPr>
        <w:t xml:space="preserve"> HCR – S/S;</w:t>
      </w:r>
    </w:p>
    <w:p w:rsidR="009A2BAD" w:rsidRPr="003A3EB8" w:rsidRDefault="009A2BAD" w:rsidP="009A2BAD">
      <w:pPr>
        <w:pStyle w:val="Default"/>
        <w:spacing w:before="240"/>
        <w:jc w:val="both"/>
        <w:rPr>
          <w:b/>
          <w:i/>
          <w:sz w:val="22"/>
          <w:szCs w:val="22"/>
        </w:rPr>
      </w:pPr>
      <w:r w:rsidRPr="003A3EB8">
        <w:rPr>
          <w:b/>
          <w:i/>
          <w:sz w:val="22"/>
          <w:szCs w:val="22"/>
          <w:lang w:val="en-US"/>
        </w:rPr>
        <w:t xml:space="preserve"> </w:t>
      </w:r>
      <w:r w:rsidRPr="003A3EB8">
        <w:rPr>
          <w:b/>
          <w:i/>
          <w:sz w:val="22"/>
          <w:szCs w:val="22"/>
        </w:rPr>
        <w:t xml:space="preserve">- </w:t>
      </w:r>
      <w:proofErr w:type="spellStart"/>
      <w:r w:rsidRPr="003A3EB8">
        <w:rPr>
          <w:b/>
          <w:i/>
          <w:sz w:val="22"/>
          <w:szCs w:val="22"/>
          <w:lang w:val="en-US"/>
        </w:rPr>
        <w:t>Hydrolite</w:t>
      </w:r>
      <w:proofErr w:type="spellEnd"/>
      <w:r w:rsidRPr="003A3EB8">
        <w:rPr>
          <w:b/>
          <w:i/>
          <w:sz w:val="22"/>
          <w:szCs w:val="22"/>
        </w:rPr>
        <w:t>;</w:t>
      </w:r>
    </w:p>
    <w:p w:rsidR="009A2BAD" w:rsidRPr="003A3EB8" w:rsidRDefault="009A2BAD" w:rsidP="009A2BAD">
      <w:pPr>
        <w:pStyle w:val="Default"/>
        <w:spacing w:before="240"/>
        <w:jc w:val="both"/>
        <w:rPr>
          <w:b/>
          <w:i/>
          <w:sz w:val="22"/>
          <w:szCs w:val="22"/>
        </w:rPr>
      </w:pPr>
      <w:r w:rsidRPr="003A3EB8">
        <w:rPr>
          <w:b/>
          <w:i/>
          <w:sz w:val="22"/>
          <w:szCs w:val="22"/>
        </w:rPr>
        <w:t xml:space="preserve"> - </w:t>
      </w:r>
      <w:proofErr w:type="spellStart"/>
      <w:r w:rsidRPr="003A3EB8">
        <w:rPr>
          <w:b/>
          <w:i/>
          <w:sz w:val="22"/>
          <w:szCs w:val="22"/>
          <w:lang w:val="en-US"/>
        </w:rPr>
        <w:t>Canature</w:t>
      </w:r>
      <w:proofErr w:type="spellEnd"/>
      <w:r w:rsidRPr="003A3EB8">
        <w:rPr>
          <w:b/>
          <w:i/>
          <w:sz w:val="22"/>
          <w:szCs w:val="22"/>
        </w:rPr>
        <w:t>;</w:t>
      </w:r>
    </w:p>
    <w:p w:rsidR="009A2BAD" w:rsidRPr="003A3EB8" w:rsidRDefault="009A2BAD" w:rsidP="009A2BAD">
      <w:pPr>
        <w:pStyle w:val="Default"/>
        <w:jc w:val="both"/>
        <w:rPr>
          <w:b/>
          <w:i/>
          <w:sz w:val="22"/>
          <w:szCs w:val="22"/>
        </w:rPr>
      </w:pPr>
    </w:p>
    <w:p w:rsidR="009A2BAD" w:rsidRPr="003A3EB8" w:rsidRDefault="009A2BAD" w:rsidP="007A48B8">
      <w:pPr>
        <w:pStyle w:val="Default"/>
        <w:jc w:val="both"/>
        <w:rPr>
          <w:sz w:val="22"/>
          <w:szCs w:val="22"/>
        </w:rPr>
      </w:pPr>
      <w:r w:rsidRPr="003A3EB8">
        <w:rPr>
          <w:b/>
          <w:i/>
          <w:sz w:val="22"/>
          <w:szCs w:val="22"/>
        </w:rPr>
        <w:t xml:space="preserve">Примечание: *Фильтрующая загрузка подбирается в зависимости от показателя жесткости </w:t>
      </w:r>
      <w:proofErr w:type="gramStart"/>
      <w:r w:rsidRPr="003A3EB8">
        <w:rPr>
          <w:b/>
          <w:i/>
          <w:sz w:val="22"/>
          <w:szCs w:val="22"/>
        </w:rPr>
        <w:t>воды,  с</w:t>
      </w:r>
      <w:r w:rsidR="007A48B8" w:rsidRPr="003A3EB8">
        <w:rPr>
          <w:b/>
          <w:i/>
          <w:sz w:val="22"/>
          <w:szCs w:val="22"/>
        </w:rPr>
        <w:t>огласно</w:t>
      </w:r>
      <w:proofErr w:type="gramEnd"/>
      <w:r w:rsidR="007A48B8" w:rsidRPr="003A3EB8">
        <w:rPr>
          <w:b/>
          <w:i/>
          <w:sz w:val="22"/>
          <w:szCs w:val="22"/>
        </w:rPr>
        <w:t xml:space="preserve"> протоколу анализа воды).</w:t>
      </w:r>
    </w:p>
    <w:p w:rsidR="007A48B8" w:rsidRPr="003A3EB8" w:rsidRDefault="007A48B8" w:rsidP="007A48B8">
      <w:pPr>
        <w:pStyle w:val="Default"/>
        <w:jc w:val="both"/>
        <w:rPr>
          <w:sz w:val="22"/>
          <w:szCs w:val="22"/>
        </w:rPr>
      </w:pPr>
    </w:p>
    <w:p w:rsidR="00395B0D" w:rsidRPr="003A3EB8" w:rsidRDefault="00395B0D" w:rsidP="00395B0D">
      <w:pPr>
        <w:shd w:val="clear" w:color="auto" w:fill="FFFFFF"/>
        <w:spacing w:after="60" w:line="240" w:lineRule="auto"/>
        <w:ind w:firstLine="426"/>
        <w:rPr>
          <w:rFonts w:ascii="Times New Roman" w:eastAsia="Times New Roman" w:hAnsi="Times New Roman" w:cs="Times New Roman"/>
        </w:rPr>
      </w:pPr>
      <w:r w:rsidRPr="003A3EB8">
        <w:rPr>
          <w:rFonts w:ascii="Times New Roman" w:hAnsi="Times New Roman" w:cs="Times New Roman"/>
          <w:b/>
          <w:shd w:val="clear" w:color="auto" w:fill="FFFFFF"/>
        </w:rPr>
        <w:t xml:space="preserve">Солевой бак </w:t>
      </w:r>
    </w:p>
    <w:p w:rsidR="002A7C6F" w:rsidRPr="003A3EB8" w:rsidRDefault="00395B0D" w:rsidP="002A7C6F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</w:rPr>
      </w:pPr>
      <w:r w:rsidRPr="003A3EB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4427FAA" wp14:editId="3A3FF82A">
            <wp:extent cx="3230141" cy="2156460"/>
            <wp:effectExtent l="0" t="0" r="8890" b="0"/>
            <wp:docPr id="4" name="Рисунок 4" descr="https://tts24.ru/wp-content/uploads/2018/08/solevoj-bak-bts-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ts24.ru/wp-content/uploads/2018/08/solevoj-bak-bts-7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818" cy="216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B0D" w:rsidRPr="003A3EB8" w:rsidRDefault="00395B0D" w:rsidP="00395B0D">
      <w:pPr>
        <w:shd w:val="clear" w:color="auto" w:fill="FFFFFF"/>
        <w:spacing w:after="60" w:line="240" w:lineRule="auto"/>
        <w:ind w:firstLine="708"/>
        <w:rPr>
          <w:rFonts w:ascii="Times New Roman" w:eastAsia="Times New Roman" w:hAnsi="Times New Roman" w:cs="Times New Roman"/>
        </w:rPr>
      </w:pPr>
      <w:r w:rsidRPr="003A3EB8">
        <w:rPr>
          <w:rFonts w:ascii="Times New Roman" w:eastAsia="Times New Roman" w:hAnsi="Times New Roman" w:cs="Times New Roman"/>
        </w:rPr>
        <w:t xml:space="preserve">Солевой бак предназначен для приготовления и хранения раствора поваренной соли, необходимого для регенерации фильтрующей загрузки </w:t>
      </w:r>
      <w:proofErr w:type="spellStart"/>
      <w:r w:rsidRPr="003A3EB8">
        <w:rPr>
          <w:rFonts w:ascii="Times New Roman" w:eastAsia="Times New Roman" w:hAnsi="Times New Roman" w:cs="Times New Roman"/>
        </w:rPr>
        <w:t>умягчителей</w:t>
      </w:r>
      <w:proofErr w:type="spellEnd"/>
      <w:r w:rsidRPr="003A3EB8">
        <w:rPr>
          <w:rFonts w:ascii="Times New Roman" w:eastAsia="Times New Roman" w:hAnsi="Times New Roman" w:cs="Times New Roman"/>
        </w:rPr>
        <w:t>.</w:t>
      </w:r>
    </w:p>
    <w:p w:rsidR="00395B0D" w:rsidRPr="003A3EB8" w:rsidRDefault="00395B0D" w:rsidP="00395B0D">
      <w:pPr>
        <w:shd w:val="clear" w:color="auto" w:fill="FFFFFF"/>
        <w:spacing w:after="60" w:line="240" w:lineRule="auto"/>
        <w:ind w:firstLine="708"/>
        <w:rPr>
          <w:rFonts w:ascii="Times New Roman" w:eastAsia="Times New Roman" w:hAnsi="Times New Roman" w:cs="Times New Roman"/>
        </w:rPr>
      </w:pPr>
      <w:r w:rsidRPr="003A3EB8">
        <w:rPr>
          <w:rFonts w:ascii="Times New Roman" w:eastAsia="Times New Roman" w:hAnsi="Times New Roman" w:cs="Times New Roman"/>
        </w:rPr>
        <w:t xml:space="preserve">Солевой бак применяется в системах умягчения воды с использованием ионообменных смол для регенерации. В солевой бак засыпается </w:t>
      </w:r>
      <w:proofErr w:type="spellStart"/>
      <w:r w:rsidRPr="003A3EB8">
        <w:rPr>
          <w:rFonts w:ascii="Times New Roman" w:eastAsia="Times New Roman" w:hAnsi="Times New Roman" w:cs="Times New Roman"/>
        </w:rPr>
        <w:t>таблетированная</w:t>
      </w:r>
      <w:proofErr w:type="spellEnd"/>
      <w:r w:rsidRPr="003A3EB8">
        <w:rPr>
          <w:rFonts w:ascii="Times New Roman" w:eastAsia="Times New Roman" w:hAnsi="Times New Roman" w:cs="Times New Roman"/>
        </w:rPr>
        <w:t xml:space="preserve"> соль для дальнейшего использования в процессе регенерации (промывки) фильтрующего материала (смолы). Из солевого бака, солевой раствор в нужной концентрации поступает в систему умягчения воды и восстанавливает емкость ионообменной смолы, для возможности ее дальнейшего использования.</w:t>
      </w:r>
    </w:p>
    <w:p w:rsidR="00395B0D" w:rsidRPr="003A3EB8" w:rsidRDefault="00395B0D" w:rsidP="00395B0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</w:rPr>
      </w:pPr>
    </w:p>
    <w:p w:rsidR="00395B0D" w:rsidRPr="003A3EB8" w:rsidRDefault="00395B0D" w:rsidP="00395B0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</w:rPr>
      </w:pPr>
      <w:r w:rsidRPr="003A3EB8">
        <w:rPr>
          <w:rFonts w:ascii="Times New Roman" w:eastAsia="Times New Roman" w:hAnsi="Times New Roman" w:cs="Times New Roman"/>
          <w:b/>
        </w:rPr>
        <w:t>Комплектац</w:t>
      </w:r>
      <w:r w:rsidR="00B211BE" w:rsidRPr="003A3EB8">
        <w:rPr>
          <w:rFonts w:ascii="Times New Roman" w:eastAsia="Times New Roman" w:hAnsi="Times New Roman" w:cs="Times New Roman"/>
          <w:b/>
        </w:rPr>
        <w:t>ия:</w:t>
      </w:r>
    </w:p>
    <w:p w:rsidR="00395B0D" w:rsidRPr="003A3EB8" w:rsidRDefault="00395B0D" w:rsidP="00395B0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</w:rPr>
      </w:pPr>
      <w:r w:rsidRPr="003A3EB8">
        <w:rPr>
          <w:rFonts w:ascii="Times New Roman" w:eastAsia="Times New Roman" w:hAnsi="Times New Roman" w:cs="Times New Roman"/>
        </w:rPr>
        <w:t>Корпус с крышкой в сборе</w:t>
      </w:r>
    </w:p>
    <w:p w:rsidR="00395B0D" w:rsidRPr="003A3EB8" w:rsidRDefault="00395B0D" w:rsidP="00395B0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</w:rPr>
      </w:pPr>
      <w:r w:rsidRPr="003A3EB8">
        <w:rPr>
          <w:rFonts w:ascii="Times New Roman" w:eastAsia="Times New Roman" w:hAnsi="Times New Roman" w:cs="Times New Roman"/>
        </w:rPr>
        <w:t>Солевая решётка</w:t>
      </w:r>
    </w:p>
    <w:p w:rsidR="00395B0D" w:rsidRPr="003A3EB8" w:rsidRDefault="00395B0D" w:rsidP="00395B0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</w:rPr>
      </w:pPr>
      <w:r w:rsidRPr="003A3EB8">
        <w:rPr>
          <w:rFonts w:ascii="Times New Roman" w:eastAsia="Times New Roman" w:hAnsi="Times New Roman" w:cs="Times New Roman"/>
        </w:rPr>
        <w:t>Рассольная шахта, внутри которой смонтирована всасывающая система, шариковый отсечной клапан и штуцер для соединения солевого бака с управляющим клапаном.</w:t>
      </w:r>
    </w:p>
    <w:p w:rsidR="00395B0D" w:rsidRPr="003A3EB8" w:rsidRDefault="00395B0D" w:rsidP="00395B0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</w:rPr>
      </w:pPr>
    </w:p>
    <w:p w:rsidR="002A7C6F" w:rsidRDefault="002A7C6F" w:rsidP="002A7C6F">
      <w:pPr>
        <w:rPr>
          <w:rFonts w:ascii="Times New Roman" w:eastAsia="Times New Roman" w:hAnsi="Times New Roman" w:cs="Times New Roman"/>
          <w:b/>
        </w:rPr>
      </w:pPr>
      <w:r w:rsidRPr="003A3EB8">
        <w:rPr>
          <w:rFonts w:ascii="Times New Roman" w:eastAsia="Times New Roman" w:hAnsi="Times New Roman" w:cs="Times New Roman"/>
          <w:b/>
          <w:i/>
        </w:rPr>
        <w:t xml:space="preserve">В качестве реагента используется раствор </w:t>
      </w:r>
      <w:proofErr w:type="spellStart"/>
      <w:r w:rsidRPr="003A3EB8">
        <w:rPr>
          <w:rFonts w:ascii="Times New Roman" w:eastAsia="Times New Roman" w:hAnsi="Times New Roman" w:cs="Times New Roman"/>
          <w:b/>
          <w:i/>
        </w:rPr>
        <w:t>NaCl</w:t>
      </w:r>
      <w:proofErr w:type="spellEnd"/>
      <w:r w:rsidRPr="003A3EB8"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 w:rsidRPr="003A3EB8">
        <w:rPr>
          <w:rFonts w:ascii="Times New Roman" w:eastAsia="Times New Roman" w:hAnsi="Times New Roman" w:cs="Times New Roman"/>
          <w:b/>
          <w:i/>
        </w:rPr>
        <w:t>таблетированная</w:t>
      </w:r>
      <w:proofErr w:type="spellEnd"/>
      <w:r w:rsidRPr="003A3EB8">
        <w:rPr>
          <w:rFonts w:ascii="Times New Roman" w:eastAsia="Times New Roman" w:hAnsi="Times New Roman" w:cs="Times New Roman"/>
          <w:b/>
          <w:i/>
        </w:rPr>
        <w:t xml:space="preserve"> соль (пищевая, поваренная) - безопасна для септиков, который приготавливается автоматически в солевом баке комплекса умягчения воды</w:t>
      </w:r>
      <w:r w:rsidRPr="003A3EB8">
        <w:rPr>
          <w:rFonts w:ascii="Times New Roman" w:eastAsia="Times New Roman" w:hAnsi="Times New Roman" w:cs="Times New Roman"/>
          <w:b/>
        </w:rPr>
        <w:t xml:space="preserve">. </w:t>
      </w:r>
    </w:p>
    <w:p w:rsidR="003A3EB8" w:rsidRPr="003A3EB8" w:rsidRDefault="003A3EB8" w:rsidP="002A7C6F">
      <w:pPr>
        <w:rPr>
          <w:rFonts w:ascii="Times New Roman" w:eastAsia="Times New Roman" w:hAnsi="Times New Roman" w:cs="Times New Roman"/>
          <w:b/>
        </w:rPr>
      </w:pPr>
    </w:p>
    <w:p w:rsidR="007A48B8" w:rsidRPr="003A3EB8" w:rsidRDefault="007A48B8" w:rsidP="007A48B8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3A3EB8">
        <w:rPr>
          <w:b/>
          <w:bCs/>
          <w:i/>
          <w:iCs/>
          <w:sz w:val="22"/>
          <w:szCs w:val="22"/>
        </w:rPr>
        <w:t xml:space="preserve">Принцип работы автоматического фильтра умягчения воды. </w:t>
      </w:r>
    </w:p>
    <w:p w:rsidR="007A48B8" w:rsidRPr="003A3EB8" w:rsidRDefault="007A48B8" w:rsidP="007A48B8">
      <w:pPr>
        <w:pStyle w:val="Default"/>
        <w:ind w:firstLine="708"/>
        <w:jc w:val="both"/>
        <w:rPr>
          <w:sz w:val="22"/>
          <w:szCs w:val="22"/>
        </w:rPr>
      </w:pPr>
      <w:r w:rsidRPr="003A3EB8">
        <w:rPr>
          <w:sz w:val="22"/>
          <w:szCs w:val="22"/>
        </w:rPr>
        <w:t xml:space="preserve">В корпусе фильтра расположен </w:t>
      </w:r>
      <w:proofErr w:type="spellStart"/>
      <w:r w:rsidRPr="003A3EB8">
        <w:rPr>
          <w:sz w:val="22"/>
          <w:szCs w:val="22"/>
        </w:rPr>
        <w:t>дренажно</w:t>
      </w:r>
      <w:proofErr w:type="spellEnd"/>
      <w:r w:rsidRPr="003A3EB8">
        <w:rPr>
          <w:sz w:val="22"/>
          <w:szCs w:val="22"/>
        </w:rPr>
        <w:t xml:space="preserve"> -  распределительный коллектор (водоподъёмная труба, дистрибьютор), вокруг которого засыпается фильтрующая среда. В процессе фильтрации вода, проходя через фильтрующий слой загрузки, замещает содержащиеся в ней ионы солей кальция и магния на безвредные для организма ионы натрия (пищевая сода), поднимается по коллектору к потребителю в уже чистом виде, предотвращая образование накипи на нагревательных элементах бытовой техники и сантехнических приборах. В первую очередь в корпус фильтра засыпается так называемая гравийная подложка, а уже на неё фильтрующий материал. Гравийная подложка выполняет две функции, во- первых, предотвращает попадание мелких частиц фильтрующего материала в систему водопровода потребителя, во-вторых, при обратной промывке фильтра она выполняет роль </w:t>
      </w:r>
      <w:proofErr w:type="spellStart"/>
      <w:r w:rsidRPr="003A3EB8">
        <w:rPr>
          <w:sz w:val="22"/>
          <w:szCs w:val="22"/>
        </w:rPr>
        <w:t>рассеивателя</w:t>
      </w:r>
      <w:proofErr w:type="spellEnd"/>
      <w:r w:rsidRPr="003A3EB8">
        <w:rPr>
          <w:sz w:val="22"/>
          <w:szCs w:val="22"/>
        </w:rPr>
        <w:t xml:space="preserve"> потока, для того что бы фильтрующая загрузка промывалась от взвешенных частиц равномерно, по всему объёму фильтрующей колонны</w:t>
      </w:r>
    </w:p>
    <w:p w:rsidR="007A48B8" w:rsidRPr="003A3EB8" w:rsidRDefault="007A48B8" w:rsidP="007A48B8">
      <w:pPr>
        <w:pStyle w:val="Default"/>
        <w:pageBreakBefore/>
        <w:ind w:firstLine="708"/>
        <w:jc w:val="both"/>
        <w:rPr>
          <w:sz w:val="22"/>
          <w:szCs w:val="22"/>
        </w:rPr>
      </w:pPr>
      <w:r w:rsidRPr="003A3EB8">
        <w:rPr>
          <w:b/>
          <w:sz w:val="22"/>
          <w:szCs w:val="22"/>
          <w:u w:val="single"/>
        </w:rPr>
        <w:lastRenderedPageBreak/>
        <w:t>Регенерация фильтрующего материала происходит автоматически в 5 циклов:</w:t>
      </w:r>
      <w:r w:rsidRPr="003A3EB8">
        <w:rPr>
          <w:sz w:val="22"/>
          <w:szCs w:val="22"/>
        </w:rPr>
        <w:t xml:space="preserve"> обратная промывка исходной водой, регенерация солевым раствором, вторая обратная промывка для удаления солевого раствора из ёмкости фильтра, прямая промывка и наполнение солевого бака для приготовления регенерирующего раствора для следующей регенерации. В процессе промывки (регенерации) происходит восстановление свойств ионообменных смол, так как содержащийся в солевом растворе натрий вновь поглощается смолой, а освобождённые соли кальция, магния и другие примеси смываются напором воды через дренажный выход управляющего клапана в канализационную систему. </w:t>
      </w:r>
    </w:p>
    <w:p w:rsidR="007A48B8" w:rsidRPr="003A3EB8" w:rsidRDefault="007A48B8" w:rsidP="002A7C6F">
      <w:pPr>
        <w:rPr>
          <w:rFonts w:ascii="Times New Roman" w:eastAsia="Times New Roman" w:hAnsi="Times New Roman" w:cs="Times New Roman"/>
          <w:b/>
        </w:rPr>
      </w:pPr>
    </w:p>
    <w:p w:rsidR="007A48B8" w:rsidRPr="003A3EB8" w:rsidRDefault="007A48B8" w:rsidP="007A48B8">
      <w:pPr>
        <w:ind w:firstLine="708"/>
        <w:rPr>
          <w:rFonts w:ascii="Times New Roman" w:eastAsia="Times New Roman" w:hAnsi="Times New Roman" w:cs="Times New Roman"/>
        </w:rPr>
      </w:pPr>
      <w:r w:rsidRPr="003A3EB8">
        <w:rPr>
          <w:rFonts w:ascii="Times New Roman" w:eastAsia="Times New Roman" w:hAnsi="Times New Roman" w:cs="Times New Roman"/>
        </w:rPr>
        <w:t>Срок эксплуатации фильтрующей загрузки в среднем составляет 4-6 лет, при условии своевременного сервисного, технического обслуживания управляющего клапана фильтрующей колонны. При выходе из строя фильтрующей среды, она подлежит замене, корпус фильтра и управляющий клапан остаются в работе.</w:t>
      </w:r>
    </w:p>
    <w:p w:rsidR="00D712A8" w:rsidRPr="003A3EB8" w:rsidRDefault="003A3EB8" w:rsidP="002A7C6F">
      <w:pPr>
        <w:pStyle w:val="a3"/>
        <w:jc w:val="both"/>
        <w:rPr>
          <w:b/>
          <w:sz w:val="22"/>
          <w:szCs w:val="22"/>
        </w:rPr>
      </w:pPr>
      <w:r w:rsidRPr="003A3EB8">
        <w:rPr>
          <w:b/>
          <w:sz w:val="22"/>
          <w:szCs w:val="22"/>
        </w:rPr>
        <w:t>3.</w:t>
      </w:r>
      <w:r w:rsidR="002A7C6F" w:rsidRPr="003A3EB8">
        <w:rPr>
          <w:b/>
          <w:sz w:val="22"/>
          <w:szCs w:val="22"/>
        </w:rPr>
        <w:t xml:space="preserve"> </w:t>
      </w:r>
      <w:proofErr w:type="spellStart"/>
      <w:r w:rsidR="002A7C6F" w:rsidRPr="003A3EB8">
        <w:rPr>
          <w:b/>
          <w:sz w:val="22"/>
          <w:szCs w:val="22"/>
        </w:rPr>
        <w:t>картриджный</w:t>
      </w:r>
      <w:proofErr w:type="spellEnd"/>
      <w:r w:rsidR="002A7C6F" w:rsidRPr="003A3EB8">
        <w:rPr>
          <w:b/>
          <w:sz w:val="22"/>
          <w:szCs w:val="22"/>
        </w:rPr>
        <w:t xml:space="preserve"> угольный </w:t>
      </w:r>
      <w:r w:rsidR="00C06F57" w:rsidRPr="003A3EB8">
        <w:rPr>
          <w:b/>
          <w:sz w:val="22"/>
          <w:szCs w:val="22"/>
        </w:rPr>
        <w:t xml:space="preserve">фильтр тонкой очистки </w:t>
      </w:r>
      <w:proofErr w:type="spellStart"/>
      <w:r w:rsidR="00C06F57" w:rsidRPr="003A3EB8">
        <w:rPr>
          <w:b/>
          <w:sz w:val="22"/>
          <w:szCs w:val="22"/>
        </w:rPr>
        <w:t>Big</w:t>
      </w:r>
      <w:proofErr w:type="spellEnd"/>
      <w:r w:rsidR="00C06F57" w:rsidRPr="003A3EB8">
        <w:rPr>
          <w:b/>
          <w:sz w:val="22"/>
          <w:szCs w:val="22"/>
        </w:rPr>
        <w:t xml:space="preserve"> </w:t>
      </w:r>
      <w:proofErr w:type="spellStart"/>
      <w:r w:rsidR="00C06F57" w:rsidRPr="003A3EB8">
        <w:rPr>
          <w:b/>
          <w:sz w:val="22"/>
          <w:szCs w:val="22"/>
        </w:rPr>
        <w:t>Blue</w:t>
      </w:r>
      <w:proofErr w:type="spellEnd"/>
      <w:r w:rsidR="00C06F57" w:rsidRPr="003A3EB8">
        <w:rPr>
          <w:b/>
          <w:sz w:val="22"/>
          <w:szCs w:val="22"/>
        </w:rPr>
        <w:t xml:space="preserve"> </w:t>
      </w:r>
      <w:r w:rsidR="00AA5143" w:rsidRPr="003A3EB8">
        <w:rPr>
          <w:b/>
          <w:sz w:val="22"/>
          <w:szCs w:val="22"/>
        </w:rPr>
        <w:t>–</w:t>
      </w:r>
      <w:r w:rsidR="00C06F57" w:rsidRPr="003A3EB8">
        <w:rPr>
          <w:b/>
          <w:sz w:val="22"/>
          <w:szCs w:val="22"/>
        </w:rPr>
        <w:t xml:space="preserve"> 10</w:t>
      </w:r>
      <w:r w:rsidR="00D712A8" w:rsidRPr="003A3EB8">
        <w:rPr>
          <w:b/>
          <w:sz w:val="22"/>
          <w:szCs w:val="22"/>
        </w:rPr>
        <w:t>.</w:t>
      </w:r>
    </w:p>
    <w:p w:rsidR="002A7C6F" w:rsidRPr="003A3EB8" w:rsidRDefault="002A7C6F" w:rsidP="002A7C6F">
      <w:pPr>
        <w:pStyle w:val="a3"/>
        <w:jc w:val="both"/>
        <w:rPr>
          <w:sz w:val="22"/>
          <w:szCs w:val="22"/>
        </w:rPr>
      </w:pPr>
      <w:r w:rsidRPr="003A3EB8">
        <w:rPr>
          <w:sz w:val="22"/>
          <w:szCs w:val="22"/>
        </w:rPr>
        <w:t xml:space="preserve">Фильтр угольный служат для удаления посторонних запахов, цветности, органики, хлор- и </w:t>
      </w:r>
      <w:proofErr w:type="spellStart"/>
      <w:r w:rsidRPr="003A3EB8">
        <w:rPr>
          <w:sz w:val="22"/>
          <w:szCs w:val="22"/>
        </w:rPr>
        <w:t>бромсодержащих</w:t>
      </w:r>
      <w:proofErr w:type="spellEnd"/>
      <w:r w:rsidRPr="003A3EB8">
        <w:rPr>
          <w:sz w:val="22"/>
          <w:szCs w:val="22"/>
        </w:rPr>
        <w:t xml:space="preserve"> органических производных, фенолов, нитратов, пестицидов, </w:t>
      </w:r>
      <w:proofErr w:type="spellStart"/>
      <w:r w:rsidRPr="003A3EB8">
        <w:rPr>
          <w:sz w:val="22"/>
          <w:szCs w:val="22"/>
        </w:rPr>
        <w:t>тригалометанов</w:t>
      </w:r>
      <w:proofErr w:type="spellEnd"/>
      <w:r w:rsidRPr="003A3EB8">
        <w:rPr>
          <w:sz w:val="22"/>
          <w:szCs w:val="22"/>
        </w:rPr>
        <w:t xml:space="preserve">, </w:t>
      </w:r>
      <w:proofErr w:type="spellStart"/>
      <w:r w:rsidRPr="003A3EB8">
        <w:rPr>
          <w:sz w:val="22"/>
          <w:szCs w:val="22"/>
        </w:rPr>
        <w:t>эпоксидов</w:t>
      </w:r>
      <w:proofErr w:type="spellEnd"/>
      <w:r w:rsidRPr="003A3EB8">
        <w:rPr>
          <w:sz w:val="22"/>
          <w:szCs w:val="22"/>
        </w:rPr>
        <w:t xml:space="preserve"> и других вредных загрязнений. </w:t>
      </w:r>
    </w:p>
    <w:p w:rsidR="002A7C6F" w:rsidRPr="003A3EB8" w:rsidRDefault="002A7C6F" w:rsidP="002A7C6F">
      <w:pPr>
        <w:pStyle w:val="a3"/>
        <w:jc w:val="both"/>
        <w:rPr>
          <w:sz w:val="22"/>
          <w:szCs w:val="22"/>
        </w:rPr>
      </w:pPr>
      <w:r w:rsidRPr="003A3EB8">
        <w:rPr>
          <w:sz w:val="22"/>
          <w:szCs w:val="22"/>
        </w:rPr>
        <w:t>Отличительной чертой угольных фильтров является высокая надежность, долговечность, простота в обращении, высокое качество отфильтрованной воды. Корпус фильтра выполнен из высокопрочного пластика предназначен для очистки воды в быту и промышленности. Сменный модуль изготовлен из активированного кокосового угля с добавлением волокна «</w:t>
      </w:r>
      <w:proofErr w:type="spellStart"/>
      <w:r w:rsidRPr="003A3EB8">
        <w:rPr>
          <w:sz w:val="22"/>
          <w:szCs w:val="22"/>
        </w:rPr>
        <w:t>Аквален</w:t>
      </w:r>
      <w:proofErr w:type="spellEnd"/>
      <w:r w:rsidRPr="003A3EB8">
        <w:rPr>
          <w:sz w:val="22"/>
          <w:szCs w:val="22"/>
        </w:rPr>
        <w:t xml:space="preserve">». Содержит два коаксиально расположенных </w:t>
      </w:r>
      <w:proofErr w:type="spellStart"/>
      <w:r w:rsidRPr="003A3EB8">
        <w:rPr>
          <w:sz w:val="22"/>
          <w:szCs w:val="22"/>
        </w:rPr>
        <w:t>карбонблока</w:t>
      </w:r>
      <w:proofErr w:type="spellEnd"/>
      <w:r w:rsidRPr="003A3EB8">
        <w:rPr>
          <w:sz w:val="22"/>
          <w:szCs w:val="22"/>
        </w:rPr>
        <w:t xml:space="preserve"> с разной пористостью. Внешний высокопористый </w:t>
      </w:r>
      <w:proofErr w:type="spellStart"/>
      <w:r w:rsidRPr="003A3EB8">
        <w:rPr>
          <w:sz w:val="22"/>
          <w:szCs w:val="22"/>
        </w:rPr>
        <w:t>карбонблок</w:t>
      </w:r>
      <w:proofErr w:type="spellEnd"/>
      <w:r w:rsidRPr="003A3EB8">
        <w:rPr>
          <w:sz w:val="22"/>
          <w:szCs w:val="22"/>
        </w:rPr>
        <w:t xml:space="preserve"> обеспечивает очистку воды от цветности, запаха, ионов тяжелых металлов, органических соединений до 10 мкм, а внутренний сверхплотный (5мкм) </w:t>
      </w:r>
      <w:proofErr w:type="spellStart"/>
      <w:r w:rsidRPr="003A3EB8">
        <w:rPr>
          <w:sz w:val="22"/>
          <w:szCs w:val="22"/>
        </w:rPr>
        <w:t>карбонблок</w:t>
      </w:r>
      <w:proofErr w:type="spellEnd"/>
      <w:r w:rsidRPr="003A3EB8">
        <w:rPr>
          <w:sz w:val="22"/>
          <w:szCs w:val="22"/>
        </w:rPr>
        <w:t xml:space="preserve"> задерживает даже микропримеси. Замена картриджа в фильтре тонкой очистки осуществляется в зависимости степени загрязнения, но не чаще чем 1 -2 раза в год. Одним из критериев для замены является падение давления (напора) воды в точках её разбора. Фильтр крепится на стене. Замена картриджа – по мере необходимости, но не реже одного раза в год.</w:t>
      </w:r>
    </w:p>
    <w:p w:rsidR="002A7C6F" w:rsidRPr="003A3EB8" w:rsidRDefault="002A7C6F" w:rsidP="002A7C6F">
      <w:pPr>
        <w:pStyle w:val="a3"/>
        <w:jc w:val="center"/>
        <w:rPr>
          <w:sz w:val="22"/>
          <w:szCs w:val="22"/>
          <w:u w:val="single"/>
        </w:rPr>
      </w:pPr>
      <w:r w:rsidRPr="003A3EB8">
        <w:rPr>
          <w:sz w:val="22"/>
          <w:szCs w:val="22"/>
          <w:u w:val="single"/>
        </w:rPr>
        <w:t>Состав оборудования:</w:t>
      </w:r>
    </w:p>
    <w:p w:rsidR="002A7C6F" w:rsidRPr="003A3EB8" w:rsidRDefault="003A3EB8" w:rsidP="002A7C6F">
      <w:pPr>
        <w:pStyle w:val="a3"/>
        <w:rPr>
          <w:b/>
          <w:i/>
          <w:sz w:val="22"/>
          <w:szCs w:val="22"/>
        </w:rPr>
      </w:pPr>
      <w:r w:rsidRPr="003A3EB8">
        <w:rPr>
          <w:b/>
          <w:i/>
          <w:sz w:val="22"/>
          <w:szCs w:val="22"/>
        </w:rPr>
        <w:t>1</w:t>
      </w:r>
      <w:r w:rsidR="002A7C6F" w:rsidRPr="003A3EB8">
        <w:rPr>
          <w:b/>
          <w:i/>
          <w:sz w:val="22"/>
          <w:szCs w:val="22"/>
        </w:rPr>
        <w:t xml:space="preserve">.  </w:t>
      </w:r>
      <w:r w:rsidR="009A2BAD" w:rsidRPr="003A3EB8">
        <w:rPr>
          <w:b/>
          <w:i/>
          <w:sz w:val="22"/>
          <w:szCs w:val="22"/>
        </w:rPr>
        <w:t xml:space="preserve">фильтр </w:t>
      </w:r>
      <w:proofErr w:type="spellStart"/>
      <w:r w:rsidR="009A2BAD" w:rsidRPr="003A3EB8">
        <w:rPr>
          <w:b/>
          <w:i/>
          <w:sz w:val="22"/>
          <w:szCs w:val="22"/>
        </w:rPr>
        <w:t>обезжелезиватель</w:t>
      </w:r>
      <w:proofErr w:type="spellEnd"/>
      <w:r w:rsidR="009A2BAD" w:rsidRPr="003A3EB8">
        <w:rPr>
          <w:b/>
          <w:i/>
          <w:sz w:val="22"/>
          <w:szCs w:val="22"/>
        </w:rPr>
        <w:t xml:space="preserve"> </w:t>
      </w:r>
      <w:r w:rsidR="00C06F57" w:rsidRPr="003A3EB8">
        <w:rPr>
          <w:b/>
          <w:i/>
          <w:sz w:val="22"/>
          <w:szCs w:val="22"/>
        </w:rPr>
        <w:t>0</w:t>
      </w:r>
      <w:r w:rsidR="009A2BAD" w:rsidRPr="003A3EB8">
        <w:rPr>
          <w:b/>
          <w:i/>
          <w:sz w:val="22"/>
          <w:szCs w:val="22"/>
        </w:rPr>
        <w:t>8</w:t>
      </w:r>
      <w:r w:rsidR="002A7C6F" w:rsidRPr="003A3EB8">
        <w:rPr>
          <w:b/>
          <w:i/>
          <w:sz w:val="22"/>
          <w:szCs w:val="22"/>
        </w:rPr>
        <w:t>х</w:t>
      </w:r>
      <w:r w:rsidR="00C06F57" w:rsidRPr="003A3EB8">
        <w:rPr>
          <w:b/>
          <w:i/>
          <w:sz w:val="22"/>
          <w:szCs w:val="22"/>
        </w:rPr>
        <w:t>44</w:t>
      </w:r>
      <w:r w:rsidR="002A7C6F" w:rsidRPr="003A3EB8">
        <w:rPr>
          <w:b/>
          <w:i/>
          <w:sz w:val="22"/>
          <w:szCs w:val="22"/>
        </w:rPr>
        <w:t>;</w:t>
      </w:r>
    </w:p>
    <w:p w:rsidR="002A7C6F" w:rsidRPr="003A3EB8" w:rsidRDefault="002A7C6F" w:rsidP="002A7C6F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3A3EB8">
        <w:rPr>
          <w:sz w:val="22"/>
          <w:szCs w:val="22"/>
        </w:rPr>
        <w:t xml:space="preserve">Управляющий клапан </w:t>
      </w:r>
      <w:proofErr w:type="spellStart"/>
      <w:r w:rsidRPr="003A3EB8">
        <w:rPr>
          <w:sz w:val="22"/>
          <w:szCs w:val="22"/>
          <w:lang w:val="en-US"/>
        </w:rPr>
        <w:t>Runxin</w:t>
      </w:r>
      <w:proofErr w:type="spellEnd"/>
      <w:r w:rsidR="007A48B8" w:rsidRPr="003A3EB8">
        <w:rPr>
          <w:sz w:val="22"/>
          <w:szCs w:val="22"/>
        </w:rPr>
        <w:t xml:space="preserve"> ¾ дюйма автоматический (по таймеру) </w:t>
      </w:r>
      <w:r w:rsidRPr="003A3EB8">
        <w:rPr>
          <w:sz w:val="22"/>
          <w:szCs w:val="22"/>
        </w:rPr>
        <w:t>– 1 шт.</w:t>
      </w:r>
    </w:p>
    <w:p w:rsidR="002A7C6F" w:rsidRPr="003A3EB8" w:rsidRDefault="002A7C6F" w:rsidP="002A7C6F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3A3EB8">
        <w:rPr>
          <w:sz w:val="22"/>
          <w:szCs w:val="22"/>
        </w:rPr>
        <w:t xml:space="preserve">Корпус фильтра </w:t>
      </w:r>
      <w:r w:rsidR="00C06F57" w:rsidRPr="003A3EB8">
        <w:rPr>
          <w:sz w:val="22"/>
          <w:szCs w:val="22"/>
        </w:rPr>
        <w:t>0</w:t>
      </w:r>
      <w:r w:rsidR="009A2BAD" w:rsidRPr="003A3EB8">
        <w:rPr>
          <w:sz w:val="22"/>
          <w:szCs w:val="22"/>
        </w:rPr>
        <w:t>8</w:t>
      </w:r>
      <w:r w:rsidRPr="003A3EB8">
        <w:rPr>
          <w:sz w:val="22"/>
          <w:szCs w:val="22"/>
        </w:rPr>
        <w:t>х</w:t>
      </w:r>
      <w:r w:rsidR="00C06F57" w:rsidRPr="003A3EB8">
        <w:rPr>
          <w:sz w:val="22"/>
          <w:szCs w:val="22"/>
        </w:rPr>
        <w:t>44</w:t>
      </w:r>
      <w:r w:rsidRPr="003A3EB8">
        <w:rPr>
          <w:sz w:val="22"/>
          <w:szCs w:val="22"/>
        </w:rPr>
        <w:t>– 1 шт.;</w:t>
      </w:r>
    </w:p>
    <w:p w:rsidR="002A7C6F" w:rsidRPr="003A3EB8" w:rsidRDefault="002A7C6F" w:rsidP="002A7C6F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3A3EB8">
        <w:rPr>
          <w:sz w:val="22"/>
          <w:szCs w:val="22"/>
        </w:rPr>
        <w:t xml:space="preserve">Водоподъемная трубка для колонн </w:t>
      </w:r>
      <w:r w:rsidR="00C06F57" w:rsidRPr="003A3EB8">
        <w:rPr>
          <w:sz w:val="22"/>
          <w:szCs w:val="22"/>
        </w:rPr>
        <w:t>0</w:t>
      </w:r>
      <w:r w:rsidR="00D712A8" w:rsidRPr="003A3EB8">
        <w:rPr>
          <w:sz w:val="22"/>
          <w:szCs w:val="22"/>
        </w:rPr>
        <w:t>8</w:t>
      </w:r>
      <w:r w:rsidRPr="003A3EB8">
        <w:rPr>
          <w:sz w:val="22"/>
          <w:szCs w:val="22"/>
        </w:rPr>
        <w:t>х</w:t>
      </w:r>
      <w:r w:rsidR="00C06F57" w:rsidRPr="003A3EB8">
        <w:rPr>
          <w:sz w:val="22"/>
          <w:szCs w:val="22"/>
        </w:rPr>
        <w:t>44</w:t>
      </w:r>
      <w:r w:rsidR="009A2BAD" w:rsidRPr="003A3EB8">
        <w:rPr>
          <w:sz w:val="22"/>
          <w:szCs w:val="22"/>
        </w:rPr>
        <w:t xml:space="preserve"> </w:t>
      </w:r>
      <w:r w:rsidRPr="003A3EB8">
        <w:rPr>
          <w:sz w:val="22"/>
          <w:szCs w:val="22"/>
        </w:rPr>
        <w:t>в сборе – 1 шт.;</w:t>
      </w:r>
    </w:p>
    <w:p w:rsidR="002A7C6F" w:rsidRPr="003A3EB8" w:rsidRDefault="002A7C6F" w:rsidP="002A7C6F">
      <w:pPr>
        <w:pStyle w:val="Default"/>
        <w:ind w:left="360"/>
        <w:jc w:val="both"/>
        <w:rPr>
          <w:sz w:val="22"/>
          <w:szCs w:val="22"/>
        </w:rPr>
      </w:pPr>
    </w:p>
    <w:p w:rsidR="002A7C6F" w:rsidRPr="003A3EB8" w:rsidRDefault="003A3EB8" w:rsidP="002A7C6F">
      <w:pPr>
        <w:pStyle w:val="Default"/>
        <w:jc w:val="both"/>
        <w:rPr>
          <w:b/>
          <w:i/>
          <w:sz w:val="22"/>
          <w:szCs w:val="22"/>
        </w:rPr>
      </w:pPr>
      <w:r w:rsidRPr="003A3EB8">
        <w:rPr>
          <w:b/>
          <w:i/>
          <w:sz w:val="22"/>
          <w:szCs w:val="22"/>
        </w:rPr>
        <w:t>2</w:t>
      </w:r>
      <w:r w:rsidR="002A7C6F" w:rsidRPr="003A3EB8">
        <w:rPr>
          <w:i/>
          <w:sz w:val="22"/>
          <w:szCs w:val="22"/>
        </w:rPr>
        <w:t>.</w:t>
      </w:r>
      <w:r w:rsidR="002A7C6F" w:rsidRPr="003A3EB8">
        <w:rPr>
          <w:sz w:val="22"/>
          <w:szCs w:val="22"/>
        </w:rPr>
        <w:t xml:space="preserve"> </w:t>
      </w:r>
      <w:r w:rsidR="002A7C6F" w:rsidRPr="003A3EB8">
        <w:rPr>
          <w:b/>
          <w:i/>
          <w:sz w:val="22"/>
          <w:szCs w:val="22"/>
        </w:rPr>
        <w:t>фильтр умягчения 0</w:t>
      </w:r>
      <w:r w:rsidR="00C06F57" w:rsidRPr="003A3EB8">
        <w:rPr>
          <w:b/>
          <w:i/>
          <w:sz w:val="22"/>
          <w:szCs w:val="22"/>
        </w:rPr>
        <w:t>8</w:t>
      </w:r>
      <w:r w:rsidR="002A7C6F" w:rsidRPr="003A3EB8">
        <w:rPr>
          <w:b/>
          <w:i/>
          <w:sz w:val="22"/>
          <w:szCs w:val="22"/>
        </w:rPr>
        <w:t>х44;</w:t>
      </w:r>
    </w:p>
    <w:p w:rsidR="002A7C6F" w:rsidRPr="003A3EB8" w:rsidRDefault="002A7C6F" w:rsidP="002A7C6F">
      <w:pPr>
        <w:pStyle w:val="Default"/>
        <w:ind w:left="360"/>
        <w:jc w:val="both"/>
        <w:rPr>
          <w:b/>
          <w:i/>
          <w:sz w:val="22"/>
          <w:szCs w:val="22"/>
        </w:rPr>
      </w:pPr>
    </w:p>
    <w:p w:rsidR="002A7C6F" w:rsidRPr="003A3EB8" w:rsidRDefault="002A7C6F" w:rsidP="002A7C6F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3A3EB8">
        <w:rPr>
          <w:sz w:val="22"/>
          <w:szCs w:val="22"/>
        </w:rPr>
        <w:t xml:space="preserve">Управляющий клапан </w:t>
      </w:r>
      <w:proofErr w:type="spellStart"/>
      <w:r w:rsidRPr="003A3EB8">
        <w:rPr>
          <w:sz w:val="22"/>
          <w:szCs w:val="22"/>
          <w:lang w:val="en-US"/>
        </w:rPr>
        <w:t>Runxin</w:t>
      </w:r>
      <w:proofErr w:type="spellEnd"/>
      <w:r w:rsidRPr="003A3EB8">
        <w:rPr>
          <w:sz w:val="22"/>
          <w:szCs w:val="22"/>
        </w:rPr>
        <w:t xml:space="preserve"> </w:t>
      </w:r>
      <w:r w:rsidR="007A48B8" w:rsidRPr="003A3EB8">
        <w:rPr>
          <w:sz w:val="22"/>
          <w:szCs w:val="22"/>
        </w:rPr>
        <w:t>¾ дюйма автоматический (по расходу)</w:t>
      </w:r>
      <w:r w:rsidRPr="003A3EB8">
        <w:rPr>
          <w:sz w:val="22"/>
          <w:szCs w:val="22"/>
        </w:rPr>
        <w:t>– 1 шт.</w:t>
      </w:r>
    </w:p>
    <w:p w:rsidR="002A7C6F" w:rsidRPr="003A3EB8" w:rsidRDefault="002A7C6F" w:rsidP="002A7C6F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3A3EB8">
        <w:rPr>
          <w:sz w:val="22"/>
          <w:szCs w:val="22"/>
        </w:rPr>
        <w:t>Корпус фильтра 0</w:t>
      </w:r>
      <w:r w:rsidR="00C06F57" w:rsidRPr="003A3EB8">
        <w:rPr>
          <w:sz w:val="22"/>
          <w:szCs w:val="22"/>
        </w:rPr>
        <w:t>8</w:t>
      </w:r>
      <w:r w:rsidRPr="003A3EB8">
        <w:rPr>
          <w:sz w:val="22"/>
          <w:szCs w:val="22"/>
        </w:rPr>
        <w:t>х44– 1 шт.;</w:t>
      </w:r>
    </w:p>
    <w:p w:rsidR="002A7C6F" w:rsidRPr="003A3EB8" w:rsidRDefault="002A7C6F" w:rsidP="002A7C6F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3A3EB8">
        <w:rPr>
          <w:sz w:val="22"/>
          <w:szCs w:val="22"/>
        </w:rPr>
        <w:t>Водоподъемная  трубка</w:t>
      </w:r>
      <w:proofErr w:type="gramEnd"/>
      <w:r w:rsidRPr="003A3EB8">
        <w:rPr>
          <w:sz w:val="22"/>
          <w:szCs w:val="22"/>
        </w:rPr>
        <w:t xml:space="preserve"> </w:t>
      </w:r>
      <w:r w:rsidR="00C06F57" w:rsidRPr="003A3EB8">
        <w:rPr>
          <w:sz w:val="22"/>
          <w:szCs w:val="22"/>
        </w:rPr>
        <w:t xml:space="preserve">для колонн </w:t>
      </w:r>
      <w:r w:rsidRPr="003A3EB8">
        <w:rPr>
          <w:sz w:val="22"/>
          <w:szCs w:val="22"/>
        </w:rPr>
        <w:t>0</w:t>
      </w:r>
      <w:r w:rsidR="00C06F57" w:rsidRPr="003A3EB8">
        <w:rPr>
          <w:sz w:val="22"/>
          <w:szCs w:val="22"/>
        </w:rPr>
        <w:t>8</w:t>
      </w:r>
      <w:r w:rsidRPr="003A3EB8">
        <w:rPr>
          <w:sz w:val="22"/>
          <w:szCs w:val="22"/>
        </w:rPr>
        <w:t>х44 в сборе – 1 шт.;</w:t>
      </w:r>
    </w:p>
    <w:p w:rsidR="002A7C6F" w:rsidRPr="003A3EB8" w:rsidRDefault="002A7C6F" w:rsidP="002A7C6F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3A3EB8">
        <w:rPr>
          <w:sz w:val="22"/>
          <w:szCs w:val="22"/>
        </w:rPr>
        <w:t xml:space="preserve">Солевой бак </w:t>
      </w:r>
      <w:r w:rsidRPr="003A3EB8">
        <w:rPr>
          <w:sz w:val="22"/>
          <w:szCs w:val="22"/>
          <w:lang w:val="en-US"/>
        </w:rPr>
        <w:t>BTS</w:t>
      </w:r>
      <w:r w:rsidRPr="003A3EB8">
        <w:rPr>
          <w:sz w:val="22"/>
          <w:szCs w:val="22"/>
        </w:rPr>
        <w:t>-70 л – 1 шт.;</w:t>
      </w:r>
    </w:p>
    <w:p w:rsidR="002A7C6F" w:rsidRPr="003A3EB8" w:rsidRDefault="002A7C6F" w:rsidP="002A7C6F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3A3EB8">
        <w:rPr>
          <w:sz w:val="22"/>
          <w:szCs w:val="22"/>
        </w:rPr>
        <w:t>Дренажная трубка 3/8 к солевому баку – 5 м/п;</w:t>
      </w:r>
    </w:p>
    <w:p w:rsidR="002A7C6F" w:rsidRPr="003A3EB8" w:rsidRDefault="002A7C6F" w:rsidP="002A7C6F">
      <w:pPr>
        <w:pStyle w:val="Default"/>
        <w:ind w:left="360"/>
        <w:jc w:val="both"/>
        <w:rPr>
          <w:sz w:val="22"/>
          <w:szCs w:val="22"/>
        </w:rPr>
      </w:pPr>
    </w:p>
    <w:p w:rsidR="002A7C6F" w:rsidRPr="003A3EB8" w:rsidRDefault="002A7C6F" w:rsidP="002A7C6F">
      <w:pPr>
        <w:pStyle w:val="Default"/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3A3EB8">
        <w:rPr>
          <w:b/>
          <w:i/>
          <w:sz w:val="22"/>
          <w:szCs w:val="22"/>
        </w:rPr>
        <w:t xml:space="preserve">Соль </w:t>
      </w:r>
      <w:proofErr w:type="spellStart"/>
      <w:r w:rsidRPr="003A3EB8">
        <w:rPr>
          <w:b/>
          <w:i/>
          <w:sz w:val="22"/>
          <w:szCs w:val="22"/>
        </w:rPr>
        <w:t>таблетированная</w:t>
      </w:r>
      <w:proofErr w:type="spellEnd"/>
      <w:r w:rsidRPr="003A3EB8">
        <w:rPr>
          <w:b/>
          <w:i/>
          <w:sz w:val="22"/>
          <w:szCs w:val="22"/>
        </w:rPr>
        <w:t xml:space="preserve"> 20 кг – 1 шт.;</w:t>
      </w:r>
    </w:p>
    <w:p w:rsidR="002A7C6F" w:rsidRPr="003A3EB8" w:rsidRDefault="002A7C6F" w:rsidP="002A7C6F">
      <w:pPr>
        <w:pStyle w:val="Default"/>
        <w:jc w:val="both"/>
        <w:rPr>
          <w:sz w:val="22"/>
          <w:szCs w:val="22"/>
        </w:rPr>
      </w:pPr>
    </w:p>
    <w:p w:rsidR="002A7C6F" w:rsidRPr="003A3EB8" w:rsidRDefault="003A3EB8" w:rsidP="002A7C6F">
      <w:pPr>
        <w:pStyle w:val="Default"/>
        <w:jc w:val="both"/>
        <w:rPr>
          <w:sz w:val="22"/>
          <w:szCs w:val="22"/>
        </w:rPr>
      </w:pPr>
      <w:r w:rsidRPr="003A3EB8">
        <w:rPr>
          <w:b/>
          <w:i/>
          <w:sz w:val="22"/>
          <w:szCs w:val="22"/>
        </w:rPr>
        <w:t>3</w:t>
      </w:r>
      <w:r w:rsidR="002A7C6F" w:rsidRPr="003A3EB8">
        <w:rPr>
          <w:sz w:val="22"/>
          <w:szCs w:val="22"/>
        </w:rPr>
        <w:t xml:space="preserve">. </w:t>
      </w:r>
      <w:r w:rsidR="002A7C6F" w:rsidRPr="003A3EB8">
        <w:rPr>
          <w:b/>
          <w:i/>
          <w:sz w:val="22"/>
          <w:szCs w:val="22"/>
        </w:rPr>
        <w:t xml:space="preserve">Фильтр </w:t>
      </w:r>
      <w:r w:rsidR="00B211BE" w:rsidRPr="003A3EB8">
        <w:rPr>
          <w:b/>
          <w:i/>
          <w:sz w:val="22"/>
          <w:szCs w:val="22"/>
        </w:rPr>
        <w:t>тонкой сорбционной</w:t>
      </w:r>
      <w:r w:rsidR="002A7C6F" w:rsidRPr="003A3EB8">
        <w:rPr>
          <w:b/>
          <w:i/>
          <w:sz w:val="22"/>
          <w:szCs w:val="22"/>
        </w:rPr>
        <w:t xml:space="preserve"> очистки.</w:t>
      </w:r>
      <w:r w:rsidR="002A7C6F" w:rsidRPr="003A3EB8">
        <w:rPr>
          <w:sz w:val="22"/>
          <w:szCs w:val="22"/>
        </w:rPr>
        <w:t xml:space="preserve"> </w:t>
      </w:r>
    </w:p>
    <w:p w:rsidR="002A7C6F" w:rsidRPr="003A3EB8" w:rsidRDefault="002A7C6F" w:rsidP="002A7C6F">
      <w:pPr>
        <w:pStyle w:val="Default"/>
        <w:jc w:val="both"/>
        <w:rPr>
          <w:sz w:val="22"/>
          <w:szCs w:val="22"/>
        </w:rPr>
      </w:pPr>
    </w:p>
    <w:p w:rsidR="002A7C6F" w:rsidRPr="003A3EB8" w:rsidRDefault="00C06F57" w:rsidP="002A7C6F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3A3EB8">
        <w:rPr>
          <w:sz w:val="22"/>
          <w:szCs w:val="22"/>
        </w:rPr>
        <w:t xml:space="preserve">Колба </w:t>
      </w:r>
      <w:proofErr w:type="spellStart"/>
      <w:r w:rsidRPr="003A3EB8">
        <w:rPr>
          <w:sz w:val="22"/>
          <w:szCs w:val="22"/>
        </w:rPr>
        <w:t>Big</w:t>
      </w:r>
      <w:proofErr w:type="spellEnd"/>
      <w:r w:rsidRPr="003A3EB8">
        <w:rPr>
          <w:sz w:val="22"/>
          <w:szCs w:val="22"/>
        </w:rPr>
        <w:t xml:space="preserve"> </w:t>
      </w:r>
      <w:proofErr w:type="spellStart"/>
      <w:r w:rsidRPr="003A3EB8">
        <w:rPr>
          <w:sz w:val="22"/>
          <w:szCs w:val="22"/>
        </w:rPr>
        <w:t>Blue</w:t>
      </w:r>
      <w:proofErr w:type="spellEnd"/>
      <w:r w:rsidRPr="003A3EB8">
        <w:rPr>
          <w:sz w:val="22"/>
          <w:szCs w:val="22"/>
        </w:rPr>
        <w:t xml:space="preserve"> 1</w:t>
      </w:r>
      <w:r w:rsidR="002A7C6F" w:rsidRPr="003A3EB8">
        <w:rPr>
          <w:sz w:val="22"/>
          <w:szCs w:val="22"/>
        </w:rPr>
        <w:t xml:space="preserve">0 </w:t>
      </w:r>
      <w:proofErr w:type="spellStart"/>
      <w:r w:rsidR="002A7C6F" w:rsidRPr="003A3EB8">
        <w:rPr>
          <w:sz w:val="22"/>
          <w:szCs w:val="22"/>
        </w:rPr>
        <w:t>Аквафор</w:t>
      </w:r>
      <w:proofErr w:type="spellEnd"/>
      <w:r w:rsidR="002A7C6F" w:rsidRPr="003A3EB8">
        <w:rPr>
          <w:sz w:val="22"/>
          <w:szCs w:val="22"/>
        </w:rPr>
        <w:t xml:space="preserve"> Гросс – 1 шт.;</w:t>
      </w:r>
    </w:p>
    <w:p w:rsidR="002A7C6F" w:rsidRPr="003A3EB8" w:rsidRDefault="002A7C6F" w:rsidP="002A7C6F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3A3EB8">
        <w:rPr>
          <w:sz w:val="22"/>
          <w:szCs w:val="22"/>
        </w:rPr>
        <w:t>Монтажный комплект – 1 шт.;</w:t>
      </w:r>
    </w:p>
    <w:p w:rsidR="002A7C6F" w:rsidRPr="003A3EB8" w:rsidRDefault="002A7C6F" w:rsidP="002A7C6F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3A3EB8">
        <w:rPr>
          <w:sz w:val="22"/>
          <w:szCs w:val="22"/>
        </w:rPr>
        <w:lastRenderedPageBreak/>
        <w:t>Планка – 1 шт.;</w:t>
      </w:r>
    </w:p>
    <w:p w:rsidR="002A7C6F" w:rsidRPr="003A3EB8" w:rsidRDefault="002A7C6F" w:rsidP="002A7C6F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3A3EB8">
        <w:rPr>
          <w:sz w:val="22"/>
          <w:szCs w:val="22"/>
        </w:rPr>
        <w:t>Ключ – 1 шт.;</w:t>
      </w:r>
    </w:p>
    <w:p w:rsidR="002A7C6F" w:rsidRPr="003A3EB8" w:rsidRDefault="00C06F57" w:rsidP="002A7C6F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3A3EB8">
        <w:rPr>
          <w:sz w:val="22"/>
          <w:szCs w:val="22"/>
        </w:rPr>
        <w:t>Картридж ВВ 1</w:t>
      </w:r>
      <w:r w:rsidR="002A7C6F" w:rsidRPr="003A3EB8">
        <w:rPr>
          <w:sz w:val="22"/>
          <w:szCs w:val="22"/>
        </w:rPr>
        <w:t>0» Уголь прессованный активированный – 1 шт.</w:t>
      </w:r>
    </w:p>
    <w:p w:rsidR="002A7C6F" w:rsidRPr="003A3EB8" w:rsidRDefault="002A7C6F" w:rsidP="00FF1C57">
      <w:pPr>
        <w:jc w:val="center"/>
        <w:rPr>
          <w:rFonts w:ascii="Times New Roman" w:hAnsi="Times New Roman" w:cs="Times New Roman"/>
          <w:b/>
        </w:rPr>
      </w:pPr>
    </w:p>
    <w:p w:rsidR="00C06F57" w:rsidRPr="003A3EB8" w:rsidRDefault="00C06F57" w:rsidP="00C06F57">
      <w:pPr>
        <w:jc w:val="center"/>
        <w:rPr>
          <w:rFonts w:ascii="Times New Roman" w:hAnsi="Times New Roman" w:cs="Times New Roman"/>
          <w:b/>
        </w:rPr>
      </w:pPr>
      <w:r w:rsidRPr="003A3EB8">
        <w:rPr>
          <w:rFonts w:ascii="Times New Roman" w:hAnsi="Times New Roman" w:cs="Times New Roman"/>
          <w:b/>
        </w:rPr>
        <w:t xml:space="preserve">СТОИМОСТЬ КОМПЛЕКТА </w:t>
      </w:r>
      <w:proofErr w:type="spellStart"/>
      <w:r w:rsidRPr="003A3EB8">
        <w:rPr>
          <w:rFonts w:cs="Times New Roman"/>
          <w:b/>
          <w:color w:val="4F81BD" w:themeColor="accent1"/>
          <w:sz w:val="28"/>
          <w:szCs w:val="28"/>
        </w:rPr>
        <w:t>Гидро</w:t>
      </w:r>
      <w:proofErr w:type="spellEnd"/>
      <w:r w:rsidR="007A48B8" w:rsidRPr="003A3EB8">
        <w:rPr>
          <w:rFonts w:cs="Times New Roman"/>
          <w:b/>
          <w:color w:val="4F81BD" w:themeColor="accent1"/>
          <w:sz w:val="28"/>
          <w:szCs w:val="28"/>
          <w:lang w:val="en-US"/>
        </w:rPr>
        <w:t>Base</w:t>
      </w:r>
      <w:r w:rsidRPr="003A3EB8">
        <w:rPr>
          <w:rFonts w:cs="Times New Roman"/>
          <w:b/>
          <w:color w:val="4F81BD" w:themeColor="accent1"/>
          <w:sz w:val="28"/>
          <w:szCs w:val="28"/>
        </w:rPr>
        <w:t xml:space="preserve"> </w:t>
      </w:r>
      <w:proofErr w:type="spellStart"/>
      <w:proofErr w:type="gramStart"/>
      <w:r w:rsidR="003A3EB8" w:rsidRPr="003A3EB8">
        <w:rPr>
          <w:rFonts w:cs="Times New Roman"/>
          <w:b/>
          <w:color w:val="92D050"/>
          <w:sz w:val="28"/>
          <w:szCs w:val="28"/>
        </w:rPr>
        <w:t>Com</w:t>
      </w:r>
      <w:proofErr w:type="spellEnd"/>
      <w:r w:rsidR="003A3EB8" w:rsidRPr="003A3EB8">
        <w:rPr>
          <w:rFonts w:cs="Times New Roman"/>
          <w:b/>
          <w:color w:val="92D050"/>
          <w:sz w:val="28"/>
          <w:szCs w:val="28"/>
          <w:lang w:val="en-US"/>
        </w:rPr>
        <w:t>bi</w:t>
      </w:r>
      <w:r w:rsidRPr="003A3EB8">
        <w:rPr>
          <w:rFonts w:cs="Times New Roman"/>
          <w:b/>
          <w:color w:val="92D050"/>
          <w:sz w:val="28"/>
          <w:szCs w:val="28"/>
        </w:rPr>
        <w:t xml:space="preserve"> </w:t>
      </w:r>
      <w:r w:rsidR="009A2BAD" w:rsidRPr="003A3EB8">
        <w:rPr>
          <w:rFonts w:cs="Times New Roman"/>
          <w:b/>
          <w:sz w:val="28"/>
          <w:szCs w:val="28"/>
        </w:rPr>
        <w:t xml:space="preserve"> </w:t>
      </w:r>
      <w:r w:rsidR="009A2BAD" w:rsidRPr="003A3EB8">
        <w:rPr>
          <w:rFonts w:ascii="Times New Roman" w:hAnsi="Times New Roman" w:cs="Times New Roman"/>
          <w:b/>
        </w:rPr>
        <w:t>от</w:t>
      </w:r>
      <w:proofErr w:type="gramEnd"/>
      <w:r w:rsidR="009A2BAD" w:rsidRPr="003A3EB8">
        <w:rPr>
          <w:rFonts w:ascii="Times New Roman" w:hAnsi="Times New Roman" w:cs="Times New Roman"/>
          <w:b/>
        </w:rPr>
        <w:t xml:space="preserve"> </w:t>
      </w:r>
      <w:r w:rsidR="003A3EB8" w:rsidRPr="003A3EB8">
        <w:rPr>
          <w:rFonts w:ascii="Times New Roman" w:hAnsi="Times New Roman" w:cs="Times New Roman"/>
          <w:b/>
        </w:rPr>
        <w:t>42</w:t>
      </w:r>
      <w:r w:rsidR="007A48B8" w:rsidRPr="003A3EB8">
        <w:rPr>
          <w:rFonts w:ascii="Times New Roman" w:hAnsi="Times New Roman" w:cs="Times New Roman"/>
          <w:b/>
        </w:rPr>
        <w:t xml:space="preserve"> </w:t>
      </w:r>
      <w:r w:rsidR="003A3EB8" w:rsidRPr="003A3EB8">
        <w:rPr>
          <w:rFonts w:ascii="Times New Roman" w:hAnsi="Times New Roman" w:cs="Times New Roman"/>
          <w:b/>
        </w:rPr>
        <w:t>3</w:t>
      </w:r>
      <w:r w:rsidR="007A48B8" w:rsidRPr="003A3EB8">
        <w:rPr>
          <w:rFonts w:ascii="Times New Roman" w:hAnsi="Times New Roman" w:cs="Times New Roman"/>
          <w:b/>
        </w:rPr>
        <w:t>00</w:t>
      </w:r>
      <w:r w:rsidRPr="003A3EB8">
        <w:rPr>
          <w:rFonts w:ascii="Times New Roman" w:hAnsi="Times New Roman" w:cs="Times New Roman"/>
          <w:b/>
        </w:rPr>
        <w:t xml:space="preserve"> рублей</w:t>
      </w:r>
      <w:r w:rsidR="009A2BAD" w:rsidRPr="003A3EB8">
        <w:rPr>
          <w:rFonts w:ascii="Times New Roman" w:hAnsi="Times New Roman" w:cs="Times New Roman"/>
          <w:b/>
        </w:rPr>
        <w:t>.</w:t>
      </w:r>
    </w:p>
    <w:p w:rsidR="0052755E" w:rsidRPr="003A3EB8" w:rsidRDefault="009A2BAD" w:rsidP="0052755E">
      <w:pPr>
        <w:pStyle w:val="Default"/>
        <w:jc w:val="both"/>
        <w:rPr>
          <w:sz w:val="22"/>
          <w:szCs w:val="22"/>
        </w:rPr>
      </w:pPr>
      <w:r w:rsidRPr="003A3EB8">
        <w:rPr>
          <w:b/>
          <w:i/>
          <w:sz w:val="22"/>
          <w:szCs w:val="22"/>
        </w:rPr>
        <w:t xml:space="preserve">Примечание: Производительность системы водоподготовки подбирается в зависимости от </w:t>
      </w:r>
      <w:r w:rsidR="0052755E" w:rsidRPr="003A3EB8">
        <w:rPr>
          <w:b/>
          <w:i/>
          <w:sz w:val="22"/>
          <w:szCs w:val="22"/>
        </w:rPr>
        <w:t xml:space="preserve">пикового </w:t>
      </w:r>
      <w:proofErr w:type="gramStart"/>
      <w:r w:rsidR="0052755E" w:rsidRPr="003A3EB8">
        <w:rPr>
          <w:b/>
          <w:i/>
          <w:sz w:val="22"/>
          <w:szCs w:val="22"/>
        </w:rPr>
        <w:t>водопотребления  (</w:t>
      </w:r>
      <w:proofErr w:type="gramEnd"/>
      <w:r w:rsidR="0052755E" w:rsidRPr="003A3EB8">
        <w:rPr>
          <w:b/>
          <w:i/>
          <w:sz w:val="22"/>
          <w:szCs w:val="22"/>
        </w:rPr>
        <w:t xml:space="preserve">м3/сутки). </w:t>
      </w:r>
      <w:r w:rsidR="0052755E" w:rsidRPr="003A3EB8">
        <w:rPr>
          <w:sz w:val="22"/>
          <w:szCs w:val="22"/>
        </w:rPr>
        <w:t xml:space="preserve">Пиковое водопотребление рассчитывается, как суммарный поток из точек </w:t>
      </w:r>
      <w:proofErr w:type="spellStart"/>
      <w:r w:rsidR="0052755E" w:rsidRPr="003A3EB8">
        <w:rPr>
          <w:sz w:val="22"/>
          <w:szCs w:val="22"/>
        </w:rPr>
        <w:t>водоразбора</w:t>
      </w:r>
      <w:proofErr w:type="spellEnd"/>
      <w:r w:rsidR="0052755E" w:rsidRPr="003A3EB8">
        <w:rPr>
          <w:sz w:val="22"/>
          <w:szCs w:val="22"/>
        </w:rPr>
        <w:t xml:space="preserve">, которые могут быть </w:t>
      </w:r>
      <w:r w:rsidR="0052755E" w:rsidRPr="003A3EB8">
        <w:rPr>
          <w:b/>
          <w:sz w:val="22"/>
          <w:szCs w:val="22"/>
          <w:u w:val="single"/>
        </w:rPr>
        <w:t>открыты одновременно</w:t>
      </w:r>
      <w:r w:rsidR="0052755E" w:rsidRPr="003A3EB8">
        <w:rPr>
          <w:sz w:val="22"/>
          <w:szCs w:val="22"/>
        </w:rPr>
        <w:t xml:space="preserve">. Равно сумме потоков с точек типа 1) и точек типа 2): </w:t>
      </w:r>
    </w:p>
    <w:p w:rsidR="0052755E" w:rsidRPr="003A3EB8" w:rsidRDefault="0052755E" w:rsidP="0052755E">
      <w:pPr>
        <w:pStyle w:val="Default"/>
        <w:jc w:val="both"/>
        <w:rPr>
          <w:sz w:val="22"/>
          <w:szCs w:val="22"/>
        </w:rPr>
      </w:pPr>
      <w:r w:rsidRPr="003A3EB8">
        <w:rPr>
          <w:sz w:val="22"/>
          <w:szCs w:val="22"/>
        </w:rPr>
        <w:t>1) полноценные точки (кран, раковина, душ) обладают пропускной способностью в 0,6 м3/час при давлении в системе, равном 2-3 атм. Указывается суммарная производительность таких точек.</w:t>
      </w:r>
    </w:p>
    <w:p w:rsidR="009A2BAD" w:rsidRPr="003A3EB8" w:rsidRDefault="0052755E" w:rsidP="0052755E">
      <w:pPr>
        <w:pStyle w:val="Default"/>
        <w:jc w:val="both"/>
        <w:rPr>
          <w:sz w:val="22"/>
          <w:szCs w:val="22"/>
        </w:rPr>
      </w:pPr>
      <w:r w:rsidRPr="003A3EB8">
        <w:rPr>
          <w:sz w:val="22"/>
          <w:szCs w:val="22"/>
        </w:rPr>
        <w:t xml:space="preserve">2) точки </w:t>
      </w:r>
      <w:proofErr w:type="spellStart"/>
      <w:r w:rsidRPr="003A3EB8">
        <w:rPr>
          <w:sz w:val="22"/>
          <w:szCs w:val="22"/>
        </w:rPr>
        <w:t>водоразбора</w:t>
      </w:r>
      <w:proofErr w:type="spellEnd"/>
      <w:r w:rsidRPr="003A3EB8">
        <w:rPr>
          <w:sz w:val="22"/>
          <w:szCs w:val="22"/>
        </w:rPr>
        <w:t xml:space="preserve"> с пониженным водопотреблением (стиральная, посудомоечная машина, сливной бак унитаза) обладают пропускной способностью 0,3 м3/час. Указывается суммарная производительность точек, умноженная на коэффициент 0,4.</w:t>
      </w:r>
    </w:p>
    <w:p w:rsidR="00C06F57" w:rsidRPr="003A3EB8" w:rsidRDefault="00C06F57" w:rsidP="00FF1C57">
      <w:pPr>
        <w:jc w:val="center"/>
        <w:rPr>
          <w:rFonts w:ascii="Times New Roman" w:hAnsi="Times New Roman" w:cs="Times New Roman"/>
          <w:b/>
        </w:rPr>
      </w:pPr>
    </w:p>
    <w:sectPr w:rsidR="00C06F57" w:rsidRPr="003A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3A6"/>
    <w:multiLevelType w:val="multilevel"/>
    <w:tmpl w:val="DAAC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50CA3"/>
    <w:multiLevelType w:val="multilevel"/>
    <w:tmpl w:val="0A8E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D13BD1"/>
    <w:multiLevelType w:val="hybridMultilevel"/>
    <w:tmpl w:val="86B41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3166B"/>
    <w:multiLevelType w:val="multilevel"/>
    <w:tmpl w:val="70D6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C31E2E"/>
    <w:multiLevelType w:val="multilevel"/>
    <w:tmpl w:val="229A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5F2E90"/>
    <w:multiLevelType w:val="hybridMultilevel"/>
    <w:tmpl w:val="29D4E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D1436"/>
    <w:multiLevelType w:val="hybridMultilevel"/>
    <w:tmpl w:val="7EFC05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57"/>
    <w:rsid w:val="0003212A"/>
    <w:rsid w:val="00197E41"/>
    <w:rsid w:val="002A7C6F"/>
    <w:rsid w:val="002F048B"/>
    <w:rsid w:val="00395B0D"/>
    <w:rsid w:val="003A3EB8"/>
    <w:rsid w:val="00460F9F"/>
    <w:rsid w:val="0052755E"/>
    <w:rsid w:val="00703666"/>
    <w:rsid w:val="007A48B8"/>
    <w:rsid w:val="007A6E4E"/>
    <w:rsid w:val="00855A35"/>
    <w:rsid w:val="009A2BAD"/>
    <w:rsid w:val="009A6DC2"/>
    <w:rsid w:val="00AA5143"/>
    <w:rsid w:val="00B211BE"/>
    <w:rsid w:val="00C06F57"/>
    <w:rsid w:val="00C14311"/>
    <w:rsid w:val="00C43F9E"/>
    <w:rsid w:val="00CB09A8"/>
    <w:rsid w:val="00CF5835"/>
    <w:rsid w:val="00D712A8"/>
    <w:rsid w:val="00E772B2"/>
    <w:rsid w:val="00FF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7863"/>
  <w15:chartTrackingRefBased/>
  <w15:docId w15:val="{D104037D-BD83-4C68-9C89-5E948B2A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B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E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460F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2A7C6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A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0F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con">
    <w:name w:val="icon"/>
    <w:basedOn w:val="a0"/>
    <w:rsid w:val="00460F9F"/>
  </w:style>
  <w:style w:type="character" w:customStyle="1" w:styleId="30">
    <w:name w:val="Заголовок 3 Знак"/>
    <w:basedOn w:val="a0"/>
    <w:link w:val="3"/>
    <w:uiPriority w:val="9"/>
    <w:semiHidden/>
    <w:rsid w:val="007A6E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A2B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9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5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2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3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25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9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7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9</cp:revision>
  <dcterms:created xsi:type="dcterms:W3CDTF">2019-11-15T11:00:00Z</dcterms:created>
  <dcterms:modified xsi:type="dcterms:W3CDTF">2019-12-10T11:07:00Z</dcterms:modified>
</cp:coreProperties>
</file>